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BF14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5045D8">
        <w:rPr>
          <w:rFonts w:ascii="Century Gothic" w:hAnsi="Century Gothic" w:cs="Arial"/>
          <w:b/>
          <w:noProof/>
          <w:color w:val="000000" w:themeColor="text1"/>
          <w:sz w:val="32"/>
          <w:szCs w:val="32"/>
        </w:rPr>
        <w:drawing>
          <wp:anchor distT="0" distB="0" distL="152400" distR="152400" simplePos="0" relativeHeight="251659264" behindDoc="1" locked="0" layoutInCell="1" allowOverlap="1" wp14:anchorId="5CCB7791" wp14:editId="04B6EC84">
            <wp:simplePos x="0" y="0"/>
            <wp:positionH relativeFrom="column">
              <wp:posOffset>1343025</wp:posOffset>
            </wp:positionH>
            <wp:positionV relativeFrom="paragraph">
              <wp:posOffset>-1905</wp:posOffset>
            </wp:positionV>
            <wp:extent cx="1228725" cy="962025"/>
            <wp:effectExtent l="0" t="0" r="0" b="0"/>
            <wp:wrapNone/>
            <wp:docPr id="2" name="Obraz 2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D8">
        <w:rPr>
          <w:rFonts w:ascii="Century Gothic" w:hAnsi="Century Gothic" w:cs="Arial"/>
          <w:b/>
          <w:color w:val="000000" w:themeColor="text1"/>
          <w:sz w:val="32"/>
          <w:szCs w:val="32"/>
        </w:rPr>
        <w:t xml:space="preserve">               </w:t>
      </w:r>
    </w:p>
    <w:p w14:paraId="60650CE6" w14:textId="77777777" w:rsidR="00167F0D" w:rsidRPr="005045D8" w:rsidRDefault="00167F0D" w:rsidP="00167F0D">
      <w:pPr>
        <w:jc w:val="center"/>
        <w:rPr>
          <w:rFonts w:ascii="Arial Narrow" w:hAnsi="Arial Narrow"/>
          <w:b/>
          <w:color w:val="000000" w:themeColor="text1"/>
          <w:sz w:val="28"/>
          <w:szCs w:val="20"/>
        </w:rPr>
      </w:pPr>
      <w:r w:rsidRPr="005045D8">
        <w:rPr>
          <w:rFonts w:ascii="Century Gothic" w:hAnsi="Century Gothic" w:cs="Arial"/>
          <w:b/>
          <w:color w:val="000000" w:themeColor="text1"/>
          <w:sz w:val="32"/>
          <w:szCs w:val="32"/>
        </w:rPr>
        <w:t xml:space="preserve">                   ZESPÓŁ PLACÓWEK OŚWIATOWYCH NR 1</w:t>
      </w:r>
    </w:p>
    <w:p w14:paraId="1FACBAF5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5045D8">
        <w:rPr>
          <w:rFonts w:ascii="Century Gothic" w:hAnsi="Century Gothic" w:cs="Arial"/>
          <w:color w:val="000000" w:themeColor="text1"/>
        </w:rPr>
        <w:t xml:space="preserve">                                  </w:t>
      </w:r>
      <w:r w:rsidRPr="005045D8">
        <w:rPr>
          <w:rFonts w:ascii="Century Gothic" w:hAnsi="Century Gothic" w:cs="Arial"/>
          <w:b/>
          <w:color w:val="000000" w:themeColor="text1"/>
          <w:sz w:val="22"/>
          <w:szCs w:val="22"/>
        </w:rPr>
        <w:t>06-500 Mława ul. Warszawska 52</w:t>
      </w:r>
    </w:p>
    <w:p w14:paraId="408D15F5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5045D8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                         </w:t>
      </w:r>
      <w:r w:rsidRPr="005045D8">
        <w:rPr>
          <w:rFonts w:ascii="Century Gothic" w:hAnsi="Century Gothic" w:cs="Arial"/>
          <w:b/>
          <w:color w:val="000000" w:themeColor="text1"/>
          <w:sz w:val="20"/>
        </w:rPr>
        <w:t xml:space="preserve">    </w:t>
      </w:r>
      <w:r w:rsidRPr="005045D8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  <w:r w:rsidRPr="005045D8">
        <w:rPr>
          <w:rFonts w:ascii="Century Gothic" w:hAnsi="Century Gothic" w:cs="Arial"/>
          <w:b/>
          <w:color w:val="000000" w:themeColor="text1"/>
          <w:sz w:val="18"/>
          <w:szCs w:val="18"/>
        </w:rPr>
        <w:t>tel. (szkoła) 23 654-37-23,  (przedszkole) 23 654 36 32,  fax. 23 655 32 24</w:t>
      </w:r>
    </w:p>
    <w:p w14:paraId="7F902062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5045D8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                                 www.zpo1.mlawa.pl   mlawasp1@poczta.onet.pl</w:t>
      </w:r>
    </w:p>
    <w:p w14:paraId="57373B46" w14:textId="77777777" w:rsidR="00167F0D" w:rsidRPr="005045D8" w:rsidRDefault="00167F0D" w:rsidP="00167F0D">
      <w:pPr>
        <w:pBdr>
          <w:bottom w:val="single" w:sz="6" w:space="1" w:color="auto"/>
        </w:pBd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CE9C704" w14:textId="77777777" w:rsidR="0088653B" w:rsidRPr="005045D8" w:rsidRDefault="0088653B" w:rsidP="006D4D6B">
      <w:pPr>
        <w:jc w:val="right"/>
        <w:rPr>
          <w:rFonts w:ascii="Arial Narrow" w:hAnsi="Arial Narrow"/>
          <w:b/>
          <w:color w:val="000000" w:themeColor="text1"/>
        </w:rPr>
      </w:pPr>
    </w:p>
    <w:p w14:paraId="2F84D572" w14:textId="77777777" w:rsidR="0088653B" w:rsidRPr="005045D8" w:rsidRDefault="0088653B" w:rsidP="005A4F58">
      <w:pPr>
        <w:jc w:val="right"/>
        <w:rPr>
          <w:rFonts w:ascii="Monotype Corsiva" w:hAnsi="Monotype Corsiva"/>
          <w:b/>
          <w:color w:val="000000" w:themeColor="text1"/>
          <w:sz w:val="28"/>
        </w:rPr>
      </w:pPr>
    </w:p>
    <w:p w14:paraId="15FD4CF6" w14:textId="77777777" w:rsidR="005A4F58" w:rsidRPr="005045D8" w:rsidRDefault="005A4F58" w:rsidP="00825DBA">
      <w:pPr>
        <w:jc w:val="center"/>
        <w:rPr>
          <w:rFonts w:ascii="Monotype Corsiva" w:hAnsi="Monotype Corsiva"/>
          <w:b/>
          <w:color w:val="000000" w:themeColor="text1"/>
          <w:sz w:val="28"/>
        </w:rPr>
      </w:pPr>
    </w:p>
    <w:p w14:paraId="317E24FA" w14:textId="77777777" w:rsidR="00C65020" w:rsidRPr="005045D8" w:rsidRDefault="00C65020" w:rsidP="001971A8">
      <w:pPr>
        <w:jc w:val="right"/>
        <w:rPr>
          <w:rFonts w:ascii="Arial Narrow" w:hAnsi="Arial Narrow"/>
          <w:b/>
          <w:color w:val="000000" w:themeColor="text1"/>
        </w:rPr>
      </w:pPr>
    </w:p>
    <w:p w14:paraId="4F5D59B8" w14:textId="77777777" w:rsidR="001971A8" w:rsidRPr="005045D8" w:rsidRDefault="001971A8" w:rsidP="00825DBA">
      <w:pPr>
        <w:rPr>
          <w:rFonts w:ascii="Monotype Corsiva" w:hAnsi="Monotype Corsiva"/>
          <w:b/>
          <w:color w:val="000000" w:themeColor="text1"/>
        </w:rPr>
      </w:pPr>
    </w:p>
    <w:p w14:paraId="4B47CBF3" w14:textId="77777777" w:rsidR="00C65020" w:rsidRPr="005045D8" w:rsidRDefault="00C65020" w:rsidP="00C65020">
      <w:pPr>
        <w:jc w:val="right"/>
        <w:rPr>
          <w:rFonts w:ascii="Arial Narrow" w:hAnsi="Arial Narrow"/>
          <w:b/>
          <w:color w:val="000000" w:themeColor="text1"/>
        </w:rPr>
      </w:pPr>
    </w:p>
    <w:p w14:paraId="1C67F688" w14:textId="77777777" w:rsidR="00C65020" w:rsidRPr="005045D8" w:rsidRDefault="00C65020" w:rsidP="00C65020">
      <w:pPr>
        <w:rPr>
          <w:rFonts w:ascii="Arial Narrow" w:hAnsi="Arial Narrow"/>
          <w:b/>
          <w:color w:val="000000" w:themeColor="text1"/>
          <w:sz w:val="52"/>
          <w:szCs w:val="52"/>
        </w:rPr>
      </w:pPr>
    </w:p>
    <w:p w14:paraId="5B697D4C" w14:textId="77777777" w:rsidR="00C65020" w:rsidRPr="005045D8" w:rsidRDefault="00BF1DE6" w:rsidP="00C65020">
      <w:pPr>
        <w:jc w:val="center"/>
        <w:rPr>
          <w:rFonts w:ascii="Arial Rounded MT Bold" w:hAnsi="Arial Rounded MT Bold"/>
          <w:b/>
          <w:color w:val="000000" w:themeColor="text1"/>
          <w:sz w:val="72"/>
          <w:szCs w:val="72"/>
        </w:rPr>
      </w:pP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PLAN PRACY</w:t>
      </w:r>
    </w:p>
    <w:p w14:paraId="78F8A7CB" w14:textId="2FEFF77F" w:rsidR="00C65020" w:rsidRPr="005045D8" w:rsidRDefault="00825DBA" w:rsidP="00C65020">
      <w:pPr>
        <w:jc w:val="center"/>
        <w:rPr>
          <w:rFonts w:ascii="Arial Rounded MT Bold" w:hAnsi="Arial Rounded MT Bold"/>
          <w:b/>
          <w:color w:val="000000" w:themeColor="text1"/>
          <w:sz w:val="72"/>
          <w:szCs w:val="72"/>
        </w:rPr>
      </w:pP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ROK SZKOLNY 202</w:t>
      </w:r>
      <w:r w:rsidR="00FA6A8B"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1</w:t>
      </w: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/202</w:t>
      </w:r>
      <w:r w:rsidR="00FA6A8B"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2</w:t>
      </w:r>
    </w:p>
    <w:p w14:paraId="764A191E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</w:p>
    <w:p w14:paraId="13B29634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</w:p>
    <w:p w14:paraId="4538F792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</w:p>
    <w:p w14:paraId="357E7C19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Miejskie Przedszkole Samorz</w:t>
      </w:r>
      <w:r w:rsidRPr="005045D8">
        <w:rPr>
          <w:rFonts w:ascii="Arial" w:hAnsi="Arial" w:cs="Arial"/>
          <w:b/>
          <w:color w:val="000000" w:themeColor="text1"/>
          <w:sz w:val="52"/>
          <w:szCs w:val="52"/>
        </w:rPr>
        <w:t>ą</w:t>
      </w: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dowe nr 1</w:t>
      </w:r>
    </w:p>
    <w:p w14:paraId="506B9FAD" w14:textId="77777777" w:rsidR="005A4F58" w:rsidRPr="005045D8" w:rsidRDefault="00C65020" w:rsidP="00167F0D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im. Marii Konopnickiej w M</w:t>
      </w:r>
      <w:r w:rsidRPr="005045D8">
        <w:rPr>
          <w:rFonts w:ascii="Arial" w:hAnsi="Arial" w:cs="Arial"/>
          <w:b/>
          <w:color w:val="000000" w:themeColor="text1"/>
          <w:sz w:val="52"/>
          <w:szCs w:val="52"/>
        </w:rPr>
        <w:t>ł</w:t>
      </w: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awie</w:t>
      </w:r>
    </w:p>
    <w:p w14:paraId="4BD98C75" w14:textId="77777777" w:rsidR="00C65020" w:rsidRPr="005045D8" w:rsidRDefault="00C65020" w:rsidP="00C65020">
      <w:pPr>
        <w:jc w:val="center"/>
        <w:rPr>
          <w:rFonts w:ascii="Arial Narrow" w:hAnsi="Arial Narrow"/>
          <w:b/>
          <w:color w:val="000000" w:themeColor="text1"/>
        </w:rPr>
      </w:pPr>
    </w:p>
    <w:p w14:paraId="73EE51D2" w14:textId="77777777" w:rsidR="00A5758D" w:rsidRPr="005045D8" w:rsidRDefault="00A5758D" w:rsidP="00C65020">
      <w:pPr>
        <w:rPr>
          <w:rFonts w:asciiTheme="majorHAnsi" w:hAnsiTheme="majorHAnsi" w:cs="Arial"/>
          <w:b/>
          <w:color w:val="000000" w:themeColor="text1"/>
          <w:sz w:val="28"/>
        </w:rPr>
      </w:pPr>
      <w:r w:rsidRPr="005045D8">
        <w:rPr>
          <w:rFonts w:asciiTheme="majorHAnsi" w:hAnsiTheme="majorHAnsi" w:cs="Arial"/>
          <w:b/>
          <w:color w:val="000000" w:themeColor="text1"/>
          <w:sz w:val="28"/>
        </w:rPr>
        <w:lastRenderedPageBreak/>
        <w:t>Roczny plan pracy powstał w oparciu o:</w:t>
      </w:r>
    </w:p>
    <w:p w14:paraId="18C5E605" w14:textId="77777777" w:rsidR="008404C0" w:rsidRPr="005045D8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14:paraId="7B1603B0" w14:textId="77777777" w:rsidR="00A5758D" w:rsidRPr="005045D8" w:rsidRDefault="00AF3CCE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>koncepcję pracy placówki</w:t>
      </w:r>
    </w:p>
    <w:p w14:paraId="169867C8" w14:textId="77777777" w:rsidR="0022787D" w:rsidRPr="005045D8" w:rsidRDefault="0022787D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>program wychowania przedszkolnego</w:t>
      </w:r>
    </w:p>
    <w:p w14:paraId="6FD22C69" w14:textId="731689AF" w:rsidR="00A5758D" w:rsidRPr="005045D8" w:rsidRDefault="00304AC4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>zadania  wychowawczo - profilaktyczne</w:t>
      </w:r>
    </w:p>
    <w:p w14:paraId="6CFEA04B" w14:textId="77777777" w:rsidR="0022787D" w:rsidRPr="005045D8" w:rsidRDefault="0022787D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>wnioski z końcowej rady pedagogicznej</w:t>
      </w:r>
    </w:p>
    <w:p w14:paraId="7F5849AA" w14:textId="77777777" w:rsidR="008404C0" w:rsidRPr="005045D8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14:paraId="790EF8AA" w14:textId="77777777" w:rsidR="00C65020" w:rsidRPr="005045D8" w:rsidRDefault="00C65020" w:rsidP="00C65020">
      <w:pPr>
        <w:rPr>
          <w:rFonts w:asciiTheme="majorHAnsi" w:hAnsiTheme="majorHAnsi" w:cs="Arial"/>
          <w:b/>
          <w:color w:val="000000" w:themeColor="text1"/>
          <w:sz w:val="28"/>
        </w:rPr>
      </w:pPr>
      <w:r w:rsidRPr="005045D8">
        <w:rPr>
          <w:rFonts w:asciiTheme="majorHAnsi" w:hAnsiTheme="majorHAnsi" w:cs="Arial"/>
          <w:b/>
          <w:color w:val="000000" w:themeColor="text1"/>
          <w:sz w:val="28"/>
        </w:rPr>
        <w:t>Podstawa prawna</w:t>
      </w:r>
    </w:p>
    <w:p w14:paraId="4E667FFA" w14:textId="77777777" w:rsidR="006202CC" w:rsidRPr="005045D8" w:rsidRDefault="006202CC" w:rsidP="007D1AB9">
      <w:pPr>
        <w:jc w:val="both"/>
        <w:rPr>
          <w:rFonts w:asciiTheme="majorHAnsi" w:hAnsiTheme="majorHAnsi" w:cs="Arial"/>
          <w:color w:val="000000" w:themeColor="text1"/>
        </w:rPr>
      </w:pPr>
    </w:p>
    <w:p w14:paraId="4D487B27" w14:textId="77777777" w:rsidR="00747D1D" w:rsidRPr="005045D8" w:rsidRDefault="00747D1D" w:rsidP="00747D1D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5045D8">
        <w:rPr>
          <w:rFonts w:asciiTheme="minorHAnsi" w:hAnsiTheme="minorHAnsi" w:cs="Arial"/>
          <w:color w:val="000000" w:themeColor="text1"/>
        </w:rPr>
        <w:t>Koncepcja pracy przedszkola oparta jest na celach i zadaniach zawartych w dokumentach i aktach prawnych:</w:t>
      </w:r>
    </w:p>
    <w:p w14:paraId="70A95F22" w14:textId="77777777" w:rsidR="00747D1D" w:rsidRPr="005045D8" w:rsidRDefault="00747D1D" w:rsidP="00747D1D">
      <w:pPr>
        <w:ind w:firstLine="360"/>
        <w:jc w:val="both"/>
        <w:rPr>
          <w:rFonts w:asciiTheme="minorHAnsi" w:hAnsiTheme="minorHAnsi" w:cs="Arial"/>
          <w:color w:val="000000" w:themeColor="text1"/>
        </w:rPr>
      </w:pPr>
    </w:p>
    <w:p w14:paraId="17B891E4" w14:textId="46471CCA" w:rsidR="00304AC4" w:rsidRPr="005045D8" w:rsidRDefault="00304AC4" w:rsidP="00304AC4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="Calibri"/>
        </w:rPr>
      </w:pPr>
      <w:r w:rsidRPr="005045D8">
        <w:rPr>
          <w:rFonts w:asciiTheme="minorHAnsi" w:hAnsiTheme="minorHAnsi" w:cs="Calibri"/>
          <w:bCs/>
        </w:rPr>
        <w:t xml:space="preserve">Ustawa z dnia 14 grudnia 2016 r. – Prawo oświatowe (Dz. U. z 2021, poz.1082) </w:t>
      </w:r>
      <w:r w:rsidRPr="005045D8">
        <w:rPr>
          <w:rFonts w:asciiTheme="minorHAnsi" w:hAnsiTheme="minorHAnsi" w:cs="Calibri"/>
          <w:noProof/>
        </w:rPr>
        <w:t xml:space="preserve">art. 70 ust. 1 pkt 1 i art. 80 ust. 2 pkt 4, art. 82 ust. 2 </w:t>
      </w:r>
    </w:p>
    <w:p w14:paraId="23A3207A" w14:textId="77777777" w:rsidR="00747D1D" w:rsidRPr="005045D8" w:rsidRDefault="00747D1D" w:rsidP="00747D1D">
      <w:pPr>
        <w:numPr>
          <w:ilvl w:val="0"/>
          <w:numId w:val="37"/>
        </w:numPr>
        <w:contextualSpacing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5045D8">
        <w:rPr>
          <w:rFonts w:asciiTheme="minorHAnsi" w:hAnsiTheme="minorHAnsi"/>
          <w:color w:val="000000" w:themeColor="text1"/>
        </w:rPr>
        <w:t>P</w:t>
      </w:r>
      <w:hyperlink r:id="rId10" w:anchor="/akt/18573276/2171465/podstawa-programowa-wychowania-przedszkolnego-oraz-podstawa-programowa-ksztalcenia-ogolnego-dla...?keyword=podstawa%20programowa%20w%20szkole&amp;cm=SREST" w:history="1">
        <w:r w:rsidRPr="005045D8">
          <w:rPr>
            <w:rStyle w:val="Hipercze"/>
            <w:rFonts w:asciiTheme="minorHAnsi" w:hAnsiTheme="minorHAnsi"/>
            <w:color w:val="000000" w:themeColor="text1"/>
          </w:rPr>
          <w:t xml:space="preserve">odstawa programowa wychowania przedszkolnego oraz podstawa programowa kształcenia ogólnego dla szkoły podstawowej, </w:t>
        </w:r>
        <w:r w:rsidRPr="005045D8">
          <w:rPr>
            <w:rFonts w:asciiTheme="minorHAnsi" w:hAnsiTheme="minorHAnsi"/>
            <w:color w:val="000000" w:themeColor="text1"/>
            <w:u w:val="single"/>
          </w:rPr>
          <w:br/>
        </w:r>
        <w:r w:rsidRPr="005045D8">
          <w:rPr>
            <w:rStyle w:val="Hipercze"/>
            <w:rFonts w:asciiTheme="minorHAnsi" w:hAnsiTheme="minorHAnsi"/>
            <w:color w:val="000000" w:themeColor="text1"/>
          </w:rPr>
  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</w:hyperlink>
      <w:r w:rsidRPr="005045D8">
        <w:rPr>
          <w:rFonts w:asciiTheme="minorHAnsi" w:hAnsiTheme="minorHAnsi"/>
          <w:color w:val="000000" w:themeColor="text1"/>
        </w:rPr>
        <w:t>Dz.U.2017.356 rozporządzenie z dnia 14 lutego 2017r. )</w:t>
      </w:r>
    </w:p>
    <w:p w14:paraId="4421A5C3" w14:textId="77777777" w:rsidR="00747D1D" w:rsidRPr="005045D8" w:rsidRDefault="00747D1D" w:rsidP="00747D1D">
      <w:pPr>
        <w:numPr>
          <w:ilvl w:val="0"/>
          <w:numId w:val="37"/>
        </w:numPr>
        <w:contextualSpacing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5045D8">
        <w:rPr>
          <w:rFonts w:asciiTheme="minorHAnsi" w:hAnsiTheme="minorHAnsi"/>
          <w:color w:val="000000" w:themeColor="text1"/>
        </w:rPr>
        <w:t xml:space="preserve">Podstawa programowa wychowania przedszkolnego oraz kształcenia ogólnego w poszczególnych typach szkół (Dz.U.2012.977 z dnia </w:t>
      </w:r>
      <w:r w:rsidRPr="005045D8">
        <w:rPr>
          <w:rFonts w:asciiTheme="minorHAnsi" w:hAnsiTheme="minorHAnsi"/>
          <w:color w:val="000000" w:themeColor="text1"/>
        </w:rPr>
        <w:br/>
        <w:t>27 sierpnia 2012r. )</w:t>
      </w:r>
    </w:p>
    <w:p w14:paraId="6CABC36B" w14:textId="77777777" w:rsidR="00E50C73" w:rsidRPr="005045D8" w:rsidRDefault="00E50C73" w:rsidP="00747D1D">
      <w:pPr>
        <w:numPr>
          <w:ilvl w:val="0"/>
          <w:numId w:val="37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5045D8">
        <w:rPr>
          <w:rFonts w:asciiTheme="minorHAnsi" w:eastAsia="Calibri" w:hAnsiTheme="minorHAnsi" w:cs="Calibri"/>
          <w:color w:val="000000" w:themeColor="text1"/>
          <w:spacing w:val="-2"/>
        </w:rPr>
        <w:t xml:space="preserve">Wewnętrzną procedurę dotyczącą </w:t>
      </w:r>
      <w:proofErr w:type="spellStart"/>
      <w:r w:rsidRPr="005045D8">
        <w:rPr>
          <w:rFonts w:asciiTheme="minorHAnsi" w:eastAsia="Calibri" w:hAnsiTheme="minorHAnsi" w:cs="Calibri"/>
          <w:color w:val="000000" w:themeColor="text1"/>
          <w:spacing w:val="-2"/>
        </w:rPr>
        <w:t>Covid</w:t>
      </w:r>
      <w:proofErr w:type="spellEnd"/>
      <w:r w:rsidRPr="005045D8">
        <w:rPr>
          <w:rFonts w:asciiTheme="minorHAnsi" w:eastAsia="Calibri" w:hAnsiTheme="minorHAnsi" w:cs="Calibri"/>
          <w:color w:val="000000" w:themeColor="text1"/>
          <w:spacing w:val="-2"/>
        </w:rPr>
        <w:t xml:space="preserve"> – 19</w:t>
      </w:r>
    </w:p>
    <w:p w14:paraId="1474D3B7" w14:textId="724216B8" w:rsidR="00E50C73" w:rsidRPr="005045D8" w:rsidRDefault="00E50C73" w:rsidP="00747D1D">
      <w:pPr>
        <w:numPr>
          <w:ilvl w:val="0"/>
          <w:numId w:val="37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5045D8">
        <w:rPr>
          <w:rFonts w:asciiTheme="minorHAnsi" w:eastAsia="Calibri" w:hAnsiTheme="minorHAnsi" w:cs="Calibri"/>
          <w:color w:val="000000" w:themeColor="text1"/>
          <w:spacing w:val="-2"/>
        </w:rPr>
        <w:t xml:space="preserve">Statut </w:t>
      </w:r>
      <w:r w:rsidR="00304AC4" w:rsidRPr="005045D8">
        <w:rPr>
          <w:rFonts w:asciiTheme="minorHAnsi" w:eastAsia="Calibri" w:hAnsiTheme="minorHAnsi" w:cs="Calibri"/>
          <w:color w:val="000000" w:themeColor="text1"/>
          <w:spacing w:val="-2"/>
        </w:rPr>
        <w:t>przedszkola</w:t>
      </w:r>
    </w:p>
    <w:p w14:paraId="60EAC010" w14:textId="77777777" w:rsidR="008404C0" w:rsidRPr="005045D8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14:paraId="28D70293" w14:textId="77777777" w:rsidR="008404C0" w:rsidRPr="005045D8" w:rsidRDefault="00C65020" w:rsidP="00C65020">
      <w:pPr>
        <w:rPr>
          <w:rFonts w:asciiTheme="majorHAnsi" w:hAnsiTheme="majorHAnsi" w:cs="Arial"/>
          <w:b/>
          <w:color w:val="000000" w:themeColor="text1"/>
          <w:sz w:val="28"/>
        </w:rPr>
      </w:pPr>
      <w:r w:rsidRPr="005045D8">
        <w:rPr>
          <w:rFonts w:asciiTheme="majorHAnsi" w:hAnsiTheme="majorHAnsi" w:cs="Arial"/>
          <w:b/>
          <w:color w:val="000000" w:themeColor="text1"/>
          <w:sz w:val="28"/>
        </w:rPr>
        <w:t>Kierunki rozwoju</w:t>
      </w:r>
    </w:p>
    <w:p w14:paraId="6EB4B3BA" w14:textId="40E251B4" w:rsidR="008404C0" w:rsidRPr="005045D8" w:rsidRDefault="0022787D" w:rsidP="008404C0">
      <w:pPr>
        <w:jc w:val="both"/>
        <w:rPr>
          <w:rFonts w:ascii="Cambria" w:hAnsi="Cambria" w:cs="Arial"/>
          <w:color w:val="000000" w:themeColor="text1"/>
        </w:rPr>
      </w:pPr>
      <w:r w:rsidRPr="005045D8">
        <w:rPr>
          <w:rFonts w:ascii="Cambria" w:hAnsi="Cambria" w:cs="Arial"/>
          <w:color w:val="000000" w:themeColor="text1"/>
        </w:rPr>
        <w:t>Podstaw</w:t>
      </w:r>
      <w:r w:rsidR="001971A8" w:rsidRPr="005045D8">
        <w:rPr>
          <w:rFonts w:ascii="Cambria" w:hAnsi="Cambria" w:cs="Arial"/>
          <w:color w:val="000000" w:themeColor="text1"/>
        </w:rPr>
        <w:t xml:space="preserve">owe kierunki </w:t>
      </w:r>
      <w:r w:rsidR="0096186F" w:rsidRPr="005045D8">
        <w:rPr>
          <w:rFonts w:ascii="Cambria" w:hAnsi="Cambria" w:cs="Arial"/>
          <w:color w:val="000000" w:themeColor="text1"/>
        </w:rPr>
        <w:t xml:space="preserve">polityki oświatowej państwa </w:t>
      </w:r>
      <w:r w:rsidR="00747D1D" w:rsidRPr="005045D8">
        <w:rPr>
          <w:rFonts w:ascii="Cambria" w:hAnsi="Cambria" w:cs="Arial"/>
          <w:color w:val="000000" w:themeColor="text1"/>
        </w:rPr>
        <w:t>na rok szkolny 202</w:t>
      </w:r>
      <w:r w:rsidR="00FA6A8B" w:rsidRPr="005045D8">
        <w:rPr>
          <w:rFonts w:ascii="Cambria" w:hAnsi="Cambria" w:cs="Arial"/>
          <w:color w:val="000000" w:themeColor="text1"/>
        </w:rPr>
        <w:t>1</w:t>
      </w:r>
      <w:r w:rsidR="00747D1D" w:rsidRPr="005045D8">
        <w:rPr>
          <w:rFonts w:ascii="Cambria" w:hAnsi="Cambria" w:cs="Arial"/>
          <w:color w:val="000000" w:themeColor="text1"/>
        </w:rPr>
        <w:t>/202</w:t>
      </w:r>
      <w:r w:rsidR="00FA6A8B" w:rsidRPr="005045D8">
        <w:rPr>
          <w:rFonts w:ascii="Cambria" w:hAnsi="Cambria" w:cs="Arial"/>
          <w:color w:val="000000" w:themeColor="text1"/>
        </w:rPr>
        <w:t>2</w:t>
      </w:r>
      <w:r w:rsidR="0096186F" w:rsidRPr="005045D8">
        <w:rPr>
          <w:rFonts w:ascii="Cambria" w:hAnsi="Cambria" w:cs="Arial"/>
          <w:color w:val="000000" w:themeColor="text1"/>
        </w:rPr>
        <w:t xml:space="preserve"> uwzględnione w planie pracy:</w:t>
      </w:r>
    </w:p>
    <w:p w14:paraId="255FE9C6" w14:textId="77777777" w:rsidR="009A0CA9" w:rsidRPr="005045D8" w:rsidRDefault="009A0CA9" w:rsidP="00DC7E73">
      <w:pPr>
        <w:pStyle w:val="menfont"/>
        <w:rPr>
          <w:rFonts w:ascii="Cambria" w:hAnsi="Cambria"/>
          <w:color w:val="000000" w:themeColor="text1"/>
        </w:rPr>
      </w:pPr>
    </w:p>
    <w:p w14:paraId="6B980680" w14:textId="654F434B" w:rsidR="00DC7E73" w:rsidRPr="005045D8" w:rsidRDefault="00FA6A8B" w:rsidP="00A541B8">
      <w:pPr>
        <w:numPr>
          <w:ilvl w:val="0"/>
          <w:numId w:val="34"/>
        </w:numPr>
        <w:spacing w:line="331" w:lineRule="atLeast"/>
        <w:ind w:left="0"/>
        <w:jc w:val="both"/>
        <w:textAlignment w:val="baseline"/>
        <w:rPr>
          <w:rFonts w:ascii="Cambria" w:hAnsi="Cambria" w:cstheme="minorHAnsi"/>
          <w:b/>
          <w:color w:val="000000" w:themeColor="text1"/>
        </w:rPr>
      </w:pPr>
      <w:r w:rsidRPr="005045D8">
        <w:rPr>
          <w:rFonts w:ascii="Cambria" w:hAnsi="Cambria" w:cstheme="minorHAnsi"/>
          <w:b/>
          <w:color w:val="000000" w:themeColor="text1"/>
        </w:rPr>
        <w:t>Wspomaganie przez szkołę wychowawczej roli rodziny</w:t>
      </w:r>
      <w:r w:rsidR="000A0E63" w:rsidRPr="005045D8">
        <w:rPr>
          <w:rFonts w:ascii="Cambria" w:hAnsi="Cambria" w:cstheme="minorHAnsi"/>
          <w:b/>
          <w:color w:val="000000" w:themeColor="text1"/>
        </w:rPr>
        <w:t xml:space="preserve"> poprzez </w:t>
      </w:r>
      <w:r w:rsidR="007D2C86" w:rsidRPr="005045D8">
        <w:rPr>
          <w:rFonts w:ascii="Cambria" w:hAnsi="Cambria" w:cstheme="minorHAnsi"/>
          <w:b/>
          <w:color w:val="000000" w:themeColor="text1"/>
        </w:rPr>
        <w:t>realizacj</w:t>
      </w:r>
      <w:r w:rsidR="000A0E63" w:rsidRPr="005045D8">
        <w:rPr>
          <w:rFonts w:ascii="Cambria" w:hAnsi="Cambria" w:cstheme="minorHAnsi"/>
          <w:b/>
          <w:color w:val="000000" w:themeColor="text1"/>
        </w:rPr>
        <w:t>ę</w:t>
      </w:r>
      <w:r w:rsidR="007D2C86" w:rsidRPr="005045D8">
        <w:rPr>
          <w:rFonts w:ascii="Cambria" w:hAnsi="Cambria" w:cstheme="minorHAnsi"/>
          <w:b/>
          <w:color w:val="000000" w:themeColor="text1"/>
        </w:rPr>
        <w:t xml:space="preserve"> zadań programu wychowawczo-profilaktycznego</w:t>
      </w:r>
      <w:r w:rsidR="000A0E63" w:rsidRPr="005045D8">
        <w:rPr>
          <w:rFonts w:ascii="Cambria" w:hAnsi="Cambria" w:cstheme="minorHAnsi"/>
          <w:b/>
          <w:color w:val="000000" w:themeColor="text1"/>
        </w:rPr>
        <w:t>.</w:t>
      </w:r>
    </w:p>
    <w:p w14:paraId="423E57D5" w14:textId="560604F9" w:rsidR="00A541B8" w:rsidRPr="005045D8" w:rsidRDefault="007D2C86" w:rsidP="00A541B8">
      <w:pPr>
        <w:numPr>
          <w:ilvl w:val="0"/>
          <w:numId w:val="34"/>
        </w:numPr>
        <w:spacing w:line="331" w:lineRule="atLeast"/>
        <w:ind w:left="0"/>
        <w:jc w:val="both"/>
        <w:textAlignment w:val="baseline"/>
        <w:rPr>
          <w:rFonts w:ascii="Cambria" w:hAnsi="Cambria" w:cstheme="minorHAnsi"/>
          <w:b/>
          <w:color w:val="000000" w:themeColor="text1"/>
        </w:rPr>
      </w:pPr>
      <w:r w:rsidRPr="005045D8">
        <w:rPr>
          <w:rFonts w:ascii="Cambria" w:hAnsi="Cambria" w:cstheme="minorHAnsi"/>
          <w:b/>
          <w:color w:val="000000" w:themeColor="text1"/>
        </w:rPr>
        <w:t>Wychowanie do wrażliwości na</w:t>
      </w:r>
      <w:r w:rsidR="00B252FB" w:rsidRPr="005045D8">
        <w:rPr>
          <w:rFonts w:ascii="Cambria" w:hAnsi="Cambria" w:cstheme="minorHAnsi"/>
          <w:b/>
          <w:color w:val="000000" w:themeColor="text1"/>
        </w:rPr>
        <w:t xml:space="preserve"> </w:t>
      </w:r>
      <w:r w:rsidRPr="005045D8">
        <w:rPr>
          <w:rFonts w:ascii="Cambria" w:hAnsi="Cambria" w:cstheme="minorHAnsi"/>
          <w:b/>
          <w:color w:val="000000" w:themeColor="text1"/>
        </w:rPr>
        <w:t>prawdę i dobro</w:t>
      </w:r>
      <w:r w:rsidR="00A541B8" w:rsidRPr="005045D8">
        <w:rPr>
          <w:rFonts w:ascii="Cambria" w:hAnsi="Cambria" w:cstheme="minorHAnsi"/>
          <w:b/>
          <w:color w:val="000000" w:themeColor="text1"/>
        </w:rPr>
        <w:t>.</w:t>
      </w:r>
      <w:r w:rsidRPr="005045D8">
        <w:rPr>
          <w:rFonts w:ascii="Cambria" w:hAnsi="Cambria" w:cstheme="minorHAnsi"/>
          <w:b/>
          <w:color w:val="000000" w:themeColor="text1"/>
        </w:rPr>
        <w:t xml:space="preserve"> Kształtowanie właściwych postaw szlachetności, zaangażowania społecznego i dbałości o zdrowie.</w:t>
      </w:r>
    </w:p>
    <w:p w14:paraId="2A389514" w14:textId="38FAA9F6" w:rsidR="007D2C86" w:rsidRPr="005045D8" w:rsidRDefault="007D2C86" w:rsidP="007D2C86">
      <w:pPr>
        <w:numPr>
          <w:ilvl w:val="0"/>
          <w:numId w:val="34"/>
        </w:numPr>
        <w:spacing w:line="331" w:lineRule="atLeast"/>
        <w:ind w:left="0"/>
        <w:jc w:val="both"/>
        <w:textAlignment w:val="baseline"/>
        <w:rPr>
          <w:rFonts w:ascii="Cambria" w:hAnsi="Cambria" w:cstheme="minorHAnsi"/>
          <w:b/>
          <w:color w:val="000000" w:themeColor="text1"/>
        </w:rPr>
      </w:pPr>
      <w:r w:rsidRPr="005045D8">
        <w:rPr>
          <w:rFonts w:ascii="Cambria" w:hAnsi="Cambria" w:cstheme="minorHAnsi"/>
          <w:b/>
          <w:color w:val="000000" w:themeColor="text1"/>
        </w:rPr>
        <w:t>Działanie na rzecz szerszego udostępnienia kanonu edukacji klasycznej, wprowadzenia w dziedzictwo cywilizacyjne Europy, edukacji patriotycznej.  Szersze i przemyślane wykorzystanie w tym względzie m.in. wycieczek edukacyjnych.</w:t>
      </w:r>
    </w:p>
    <w:p w14:paraId="449BDB4B" w14:textId="1A851367" w:rsidR="007D2C86" w:rsidRPr="005045D8" w:rsidRDefault="007D2C86" w:rsidP="00A541B8">
      <w:pPr>
        <w:numPr>
          <w:ilvl w:val="0"/>
          <w:numId w:val="34"/>
        </w:numPr>
        <w:spacing w:line="331" w:lineRule="atLeast"/>
        <w:ind w:left="0"/>
        <w:jc w:val="both"/>
        <w:textAlignment w:val="baseline"/>
        <w:rPr>
          <w:rFonts w:ascii="Cambria" w:hAnsi="Cambria" w:cstheme="minorHAnsi"/>
          <w:b/>
          <w:color w:val="000000" w:themeColor="text1"/>
        </w:rPr>
      </w:pPr>
      <w:r w:rsidRPr="005045D8">
        <w:rPr>
          <w:rFonts w:ascii="Cambria" w:hAnsi="Cambria" w:cstheme="minorHAnsi"/>
          <w:b/>
          <w:color w:val="000000" w:themeColor="text1"/>
        </w:rPr>
        <w:lastRenderedPageBreak/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</w:t>
      </w:r>
      <w:r w:rsidR="0055127B" w:rsidRPr="005045D8">
        <w:rPr>
          <w:rFonts w:ascii="Cambria" w:hAnsi="Cambria" w:cstheme="minorHAnsi"/>
          <w:b/>
          <w:color w:val="000000" w:themeColor="text1"/>
        </w:rPr>
        <w:t>cyfrowych</w:t>
      </w:r>
      <w:r w:rsidRPr="005045D8">
        <w:rPr>
          <w:rFonts w:ascii="Cambria" w:hAnsi="Cambria" w:cstheme="minorHAnsi"/>
          <w:b/>
          <w:color w:val="000000" w:themeColor="text1"/>
        </w:rPr>
        <w:t xml:space="preserve"> oraz metod kształcenia wykorzystujących technologie informacyjno-komunikacyjne. </w:t>
      </w:r>
    </w:p>
    <w:p w14:paraId="3B5B7D3F" w14:textId="635A80CE" w:rsidR="009A0CA9" w:rsidRPr="005045D8" w:rsidRDefault="007D2C86" w:rsidP="002531B7">
      <w:pPr>
        <w:numPr>
          <w:ilvl w:val="0"/>
          <w:numId w:val="34"/>
        </w:numPr>
        <w:spacing w:line="331" w:lineRule="atLeast"/>
        <w:ind w:left="0"/>
        <w:jc w:val="both"/>
        <w:textAlignment w:val="baseline"/>
        <w:rPr>
          <w:rFonts w:ascii="Cambria" w:hAnsi="Cambria"/>
          <w:color w:val="000000" w:themeColor="text1"/>
        </w:rPr>
      </w:pPr>
      <w:r w:rsidRPr="005045D8">
        <w:rPr>
          <w:rFonts w:ascii="Cambria" w:hAnsi="Cambria" w:cstheme="minorHAnsi"/>
          <w:b/>
          <w:color w:val="000000" w:themeColor="text1"/>
        </w:rPr>
        <w:t xml:space="preserve">Wzmocnienie edukacji </w:t>
      </w:r>
      <w:r w:rsidR="0055127B" w:rsidRPr="005045D8">
        <w:rPr>
          <w:rFonts w:ascii="Cambria" w:hAnsi="Cambria" w:cstheme="minorHAnsi"/>
          <w:b/>
          <w:color w:val="000000" w:themeColor="text1"/>
        </w:rPr>
        <w:t xml:space="preserve">ekologicznej w szkołach. Rozwijanie postawy odpowiedzialności za środowisko naturalne. </w:t>
      </w:r>
    </w:p>
    <w:p w14:paraId="128F090C" w14:textId="77777777" w:rsidR="009A0CA9" w:rsidRPr="005045D8" w:rsidRDefault="009A0CA9" w:rsidP="009A0CA9">
      <w:pPr>
        <w:pStyle w:val="menfont"/>
        <w:rPr>
          <w:rFonts w:asciiTheme="majorHAnsi" w:hAnsiTheme="majorHAnsi"/>
          <w:color w:val="000000" w:themeColor="text1"/>
        </w:rPr>
      </w:pPr>
    </w:p>
    <w:p w14:paraId="145AC823" w14:textId="77777777" w:rsidR="00B41B41" w:rsidRPr="005045D8" w:rsidRDefault="00B41B41" w:rsidP="00D7175A">
      <w:pPr>
        <w:jc w:val="both"/>
        <w:rPr>
          <w:rFonts w:asciiTheme="majorHAnsi" w:hAnsiTheme="majorHAnsi" w:cs="Arial"/>
          <w:b/>
          <w:color w:val="000000" w:themeColor="text1"/>
        </w:rPr>
      </w:pPr>
    </w:p>
    <w:tbl>
      <w:tblPr>
        <w:tblW w:w="15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88"/>
        <w:gridCol w:w="2268"/>
        <w:gridCol w:w="1559"/>
        <w:gridCol w:w="1163"/>
      </w:tblGrid>
      <w:tr w:rsidR="00D20C2E" w:rsidRPr="005045D8" w14:paraId="568EB0BE" w14:textId="77777777" w:rsidTr="003E7BF8">
        <w:trPr>
          <w:trHeight w:val="682"/>
        </w:trPr>
        <w:tc>
          <w:tcPr>
            <w:tcW w:w="851" w:type="dxa"/>
            <w:shd w:val="clear" w:color="auto" w:fill="6699FF"/>
          </w:tcPr>
          <w:p w14:paraId="79BC91B8" w14:textId="77777777" w:rsidR="00BA7965" w:rsidRPr="005045D8" w:rsidRDefault="00BA7965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522F4A16" w14:textId="77777777" w:rsidR="00C65020" w:rsidRPr="005045D8" w:rsidRDefault="00C6502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L.P</w:t>
            </w:r>
            <w:r w:rsidR="005D0382"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.</w:t>
            </w:r>
          </w:p>
          <w:p w14:paraId="7B3A0CC6" w14:textId="77777777" w:rsidR="00BA7965" w:rsidRPr="005045D8" w:rsidRDefault="00BA7965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6699FF"/>
          </w:tcPr>
          <w:p w14:paraId="7D08FF83" w14:textId="77777777" w:rsidR="00BA7965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5D3F40E5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ZADANIE</w:t>
            </w:r>
          </w:p>
        </w:tc>
        <w:tc>
          <w:tcPr>
            <w:tcW w:w="7088" w:type="dxa"/>
            <w:shd w:val="clear" w:color="auto" w:fill="6699FF"/>
          </w:tcPr>
          <w:p w14:paraId="5EA97837" w14:textId="77777777" w:rsidR="00BA7965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2675CCD2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SPOSÓB REALIZACJI</w:t>
            </w:r>
          </w:p>
        </w:tc>
        <w:tc>
          <w:tcPr>
            <w:tcW w:w="2268" w:type="dxa"/>
            <w:shd w:val="clear" w:color="auto" w:fill="6699FF"/>
          </w:tcPr>
          <w:p w14:paraId="103F4AEA" w14:textId="77777777" w:rsidR="00BA7965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6729B671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ODPOWIEDZIALNI</w:t>
            </w:r>
          </w:p>
        </w:tc>
        <w:tc>
          <w:tcPr>
            <w:tcW w:w="1559" w:type="dxa"/>
            <w:shd w:val="clear" w:color="auto" w:fill="6699FF"/>
          </w:tcPr>
          <w:p w14:paraId="4648F92C" w14:textId="77777777" w:rsidR="00BA7965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788BEAF1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TERMIN</w:t>
            </w:r>
          </w:p>
        </w:tc>
        <w:tc>
          <w:tcPr>
            <w:tcW w:w="1163" w:type="dxa"/>
            <w:shd w:val="clear" w:color="auto" w:fill="6699FF"/>
          </w:tcPr>
          <w:p w14:paraId="2AC11736" w14:textId="77777777" w:rsidR="00BA7965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4CA44F9A" w14:textId="77777777" w:rsidR="00C65020" w:rsidRPr="005045D8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UWAGI</w:t>
            </w:r>
          </w:p>
        </w:tc>
      </w:tr>
      <w:tr w:rsidR="00D20C2E" w:rsidRPr="005045D8" w14:paraId="5B862774" w14:textId="77777777" w:rsidTr="003E7BF8">
        <w:tc>
          <w:tcPr>
            <w:tcW w:w="851" w:type="dxa"/>
          </w:tcPr>
          <w:p w14:paraId="3B1F5525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C124A67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14:paraId="24BD22B8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06E9A365" w14:textId="77777777" w:rsidR="00C65020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Doskonalenie metod nauczania</w:t>
            </w:r>
          </w:p>
          <w:p w14:paraId="4C2E1628" w14:textId="77777777" w:rsidR="00C65020" w:rsidRPr="005045D8" w:rsidRDefault="00C65020" w:rsidP="003F2004">
            <w:pPr>
              <w:pStyle w:val="Akapitzlist"/>
              <w:ind w:left="108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1F14ECC7" w14:textId="77777777" w:rsidR="00C65020" w:rsidRPr="005045D8" w:rsidRDefault="00C65020" w:rsidP="005B109C">
            <w:pPr>
              <w:pStyle w:val="Akapitzlist"/>
              <w:ind w:left="360"/>
              <w:rPr>
                <w:rFonts w:asciiTheme="majorHAnsi" w:hAnsiTheme="majorHAnsi" w:cs="Arial"/>
                <w:color w:val="000000" w:themeColor="text1"/>
              </w:rPr>
            </w:pPr>
          </w:p>
          <w:p w14:paraId="00CC4585" w14:textId="77777777" w:rsidR="003A1A1E" w:rsidRPr="005045D8" w:rsidRDefault="003A1A1E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Stosowanie różnorodnych metod i form pracy jako inspiracji do podejmowania działań wyzwalających samodzielne myślenie i aktywność dziecka</w:t>
            </w:r>
            <w:r w:rsidR="00A541B8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3793ADC6" w14:textId="77777777" w:rsidR="00A60104" w:rsidRPr="005045D8" w:rsidRDefault="00E33AA6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Doskonalenie metod aktywizujących opierających się na elementach doradztwa zawodowego przy wykorzys</w:t>
            </w:r>
            <w:r w:rsidR="00C60DF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taniu zabaw i gier tematycznych</w:t>
            </w:r>
            <w:r w:rsidR="00C60DF9" w:rsidRPr="005045D8">
              <w:rPr>
                <w:rFonts w:asciiTheme="majorHAnsi" w:hAnsiTheme="majorHAnsi" w:cs="Arial"/>
                <w:color w:val="000000" w:themeColor="text1"/>
              </w:rPr>
              <w:t>- kąciki tematyczne (sklep, apteka)</w:t>
            </w:r>
            <w:r w:rsidR="001971A8" w:rsidRPr="005045D8">
              <w:rPr>
                <w:rFonts w:asciiTheme="majorHAnsi" w:hAnsiTheme="majorHAnsi" w:cs="Arial"/>
                <w:color w:val="000000" w:themeColor="text1"/>
              </w:rPr>
              <w:t xml:space="preserve">, spotkanie z policjantem, strażakiem, wycieczka do supermarketu. </w:t>
            </w:r>
          </w:p>
          <w:p w14:paraId="377E5016" w14:textId="77777777" w:rsidR="00115879" w:rsidRPr="005045D8" w:rsidRDefault="003A1A1E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Korzystanie z wypracowanych i sprawdzonych sposobów pracy. Wykorzystywanie osiągnięć i sukcesów potwierdzonych wynikami analizy pracy, ewaluacji wewnętrznych, zewnętrznych, kontroli.</w:t>
            </w:r>
          </w:p>
          <w:p w14:paraId="03D3220E" w14:textId="77777777" w:rsidR="00C60DF9" w:rsidRPr="005045D8" w:rsidRDefault="00115879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Praca nauczyci</w:t>
            </w:r>
            <w:r w:rsidR="0096186F" w:rsidRPr="005045D8">
              <w:rPr>
                <w:rFonts w:asciiTheme="majorHAnsi" w:hAnsiTheme="majorHAnsi" w:cs="Arial"/>
                <w:color w:val="000000" w:themeColor="text1"/>
              </w:rPr>
              <w:t>eli w zespołach samokształceniowych</w:t>
            </w:r>
            <w:r w:rsidR="006F1A74" w:rsidRPr="005045D8">
              <w:rPr>
                <w:rFonts w:asciiTheme="majorHAnsi" w:hAnsiTheme="majorHAnsi" w:cs="Arial"/>
                <w:color w:val="000000" w:themeColor="text1"/>
              </w:rPr>
              <w:t xml:space="preserve">.  </w:t>
            </w:r>
            <w:r w:rsidR="001971A8" w:rsidRPr="005045D8">
              <w:rPr>
                <w:rFonts w:asciiTheme="majorHAnsi" w:hAnsiTheme="majorHAnsi" w:cs="Arial"/>
                <w:color w:val="000000" w:themeColor="text1"/>
              </w:rPr>
              <w:t>Wykorzystanie szkoleń rady pedagogicznej do tworzenia programów innowacyjnych</w:t>
            </w:r>
            <w:r w:rsidR="00A541B8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57A31183" w14:textId="17A644D5" w:rsidR="003E7BF8" w:rsidRPr="005045D8" w:rsidRDefault="00115879" w:rsidP="00954A19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Plany miesięczne dostosowane do potrzeb dzieci z danej grupy</w:t>
            </w:r>
            <w:r w:rsidR="001971A8" w:rsidRPr="005045D8">
              <w:rPr>
                <w:rFonts w:asciiTheme="majorHAnsi" w:hAnsiTheme="majorHAnsi" w:cs="Arial"/>
                <w:color w:val="000000" w:themeColor="text1"/>
              </w:rPr>
              <w:t xml:space="preserve"> uwzględniające pracę metodą problemową i pracy grupowej</w:t>
            </w:r>
            <w:r w:rsidR="00A541B8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25E3A74F" w14:textId="4B989366" w:rsidR="003E7BF8" w:rsidRPr="005045D8" w:rsidRDefault="003E7BF8" w:rsidP="003E7BF8">
            <w:pPr>
              <w:spacing w:line="331" w:lineRule="atLeast"/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5045D8">
              <w:rPr>
                <w:rFonts w:ascii="Cambria" w:hAnsi="Cambria" w:cstheme="minorHAnsi"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Wzmocnienie edukacji ekologicznej w szkołach. Rozwijanie postawy odpowiedzialności za środowisko naturalne. </w:t>
            </w:r>
          </w:p>
          <w:p w14:paraId="5FB5DEFA" w14:textId="5BB8B41E" w:rsidR="00D95DDF" w:rsidRPr="005045D8" w:rsidRDefault="00115879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Uczestnictwo w różnorodnych szkoleniach</w:t>
            </w:r>
            <w:r w:rsidR="00140A46" w:rsidRPr="005045D8">
              <w:rPr>
                <w:rFonts w:asciiTheme="majorHAnsi" w:hAnsiTheme="majorHAnsi" w:cs="Arial"/>
                <w:color w:val="000000" w:themeColor="text1"/>
              </w:rPr>
              <w:t>, stałe doskonalenie swoich kompetencji, poszerzanie swojej wiedzy</w:t>
            </w:r>
            <w:r w:rsidR="00654D78" w:rsidRPr="005045D8">
              <w:rPr>
                <w:rFonts w:asciiTheme="majorHAnsi" w:hAnsiTheme="majorHAnsi" w:cs="Arial"/>
                <w:color w:val="000000" w:themeColor="text1"/>
              </w:rPr>
              <w:t xml:space="preserve"> ze szczególn</w:t>
            </w:r>
            <w:r w:rsidR="00C41FAB" w:rsidRPr="005045D8">
              <w:rPr>
                <w:rFonts w:asciiTheme="majorHAnsi" w:hAnsiTheme="majorHAnsi" w:cs="Arial"/>
                <w:color w:val="000000" w:themeColor="text1"/>
              </w:rPr>
              <w:t>ym uwzględnieniem kompetencji cyf</w:t>
            </w:r>
            <w:r w:rsidR="00654D78" w:rsidRPr="005045D8">
              <w:rPr>
                <w:rFonts w:asciiTheme="majorHAnsi" w:hAnsiTheme="majorHAnsi" w:cs="Arial"/>
                <w:color w:val="000000" w:themeColor="text1"/>
              </w:rPr>
              <w:t xml:space="preserve">rowych </w:t>
            </w:r>
            <w:r w:rsidR="00140A46" w:rsidRPr="005045D8">
              <w:rPr>
                <w:rFonts w:asciiTheme="majorHAnsi" w:hAnsiTheme="majorHAnsi" w:cs="Arial"/>
                <w:color w:val="000000" w:themeColor="text1"/>
              </w:rPr>
              <w:t xml:space="preserve"> oraz realizacja projektów edukacyjnych</w:t>
            </w:r>
            <w:r w:rsidR="00C41FAB" w:rsidRPr="005045D8">
              <w:rPr>
                <w:rFonts w:asciiTheme="majorHAnsi" w:hAnsiTheme="majorHAnsi" w:cs="Arial"/>
                <w:color w:val="000000" w:themeColor="text1"/>
              </w:rPr>
              <w:t xml:space="preserve"> (projekt edukacyjny ,,</w:t>
            </w:r>
            <w:proofErr w:type="spellStart"/>
            <w:r w:rsidR="00C41FAB" w:rsidRPr="005045D8">
              <w:rPr>
                <w:rFonts w:asciiTheme="majorHAnsi" w:hAnsiTheme="majorHAnsi" w:cs="Arial"/>
                <w:color w:val="000000" w:themeColor="text1"/>
              </w:rPr>
              <w:t>Ekoludki</w:t>
            </w:r>
            <w:proofErr w:type="spellEnd"/>
            <w:r w:rsidR="00C41FAB" w:rsidRPr="005045D8">
              <w:rPr>
                <w:rFonts w:asciiTheme="majorHAnsi" w:hAnsiTheme="majorHAnsi" w:cs="Arial"/>
                <w:color w:val="000000" w:themeColor="text1"/>
              </w:rPr>
              <w:t xml:space="preserve"> dbają o przyrodę”</w:t>
            </w:r>
            <w:r w:rsidR="0055127B" w:rsidRPr="005045D8">
              <w:rPr>
                <w:rFonts w:asciiTheme="majorHAnsi" w:hAnsiTheme="majorHAnsi" w:cs="Arial"/>
                <w:color w:val="000000" w:themeColor="text1"/>
              </w:rPr>
              <w:t>)</w:t>
            </w:r>
            <w:r w:rsidR="00C41FAB" w:rsidRPr="005045D8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="0055127B" w:rsidRPr="005045D8">
              <w:rPr>
                <w:rFonts w:asciiTheme="majorHAnsi" w:hAnsiTheme="majorHAnsi" w:cs="Arial"/>
                <w:color w:val="000000" w:themeColor="text1"/>
              </w:rPr>
              <w:t xml:space="preserve">przeprowadzenie </w:t>
            </w:r>
            <w:proofErr w:type="spellStart"/>
            <w:r w:rsidR="0055127B" w:rsidRPr="005045D8">
              <w:rPr>
                <w:rFonts w:asciiTheme="majorHAnsi" w:hAnsiTheme="majorHAnsi" w:cs="Arial"/>
                <w:color w:val="000000" w:themeColor="text1"/>
              </w:rPr>
              <w:t>międzyprzedszkolnego</w:t>
            </w:r>
            <w:proofErr w:type="spellEnd"/>
            <w:r w:rsidR="0055127B" w:rsidRPr="005045D8">
              <w:rPr>
                <w:rFonts w:asciiTheme="majorHAnsi" w:hAnsiTheme="majorHAnsi" w:cs="Arial"/>
                <w:color w:val="000000" w:themeColor="text1"/>
              </w:rPr>
              <w:t xml:space="preserve"> konkursu plastycznego „Uchwyć piękno przyrody” , wdrażanie procedury projektu edukacyjnego „Przedszkole promujące zdrowie”(realizacja zadań prozdrowotnych w celu uzyskania certyfikatu), apel o zd</w:t>
            </w:r>
            <w:r w:rsidR="006B7269" w:rsidRPr="005045D8">
              <w:rPr>
                <w:rFonts w:asciiTheme="majorHAnsi" w:hAnsiTheme="majorHAnsi" w:cs="Arial"/>
                <w:color w:val="000000" w:themeColor="text1"/>
              </w:rPr>
              <w:t>rowiu „W zdrowym ciele zdrowy duch”.</w:t>
            </w:r>
            <w:r w:rsidR="0055127B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252FB" w:rsidRPr="005045D8">
              <w:rPr>
                <w:rFonts w:asciiTheme="majorHAnsi" w:hAnsiTheme="majorHAnsi" w:cs="Arial"/>
                <w:color w:val="000000" w:themeColor="text1"/>
              </w:rPr>
              <w:t>Wdrożenie regulaminu zdalnego nauczania w</w:t>
            </w:r>
            <w:r w:rsidR="006B7269" w:rsidRPr="005045D8">
              <w:rPr>
                <w:rFonts w:asciiTheme="majorHAnsi" w:hAnsiTheme="majorHAnsi" w:cs="Arial"/>
                <w:color w:val="000000" w:themeColor="text1"/>
              </w:rPr>
              <w:t xml:space="preserve"> przypadku zawieszenia stacjonarnych zajęć edukacyjnych </w:t>
            </w:r>
          </w:p>
          <w:p w14:paraId="5F37FB3A" w14:textId="77777777" w:rsidR="00115879" w:rsidRPr="005045D8" w:rsidRDefault="00140A46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Prowadzenie obserwacji i </w:t>
            </w:r>
            <w:r w:rsidR="00115879" w:rsidRPr="005045D8">
              <w:rPr>
                <w:rFonts w:asciiTheme="majorHAnsi" w:hAnsiTheme="majorHAnsi" w:cs="Arial"/>
                <w:color w:val="000000" w:themeColor="text1"/>
              </w:rPr>
              <w:t>diagnozy</w:t>
            </w:r>
            <w:r w:rsidR="00A541B8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01ADDB2E" w14:textId="77777777" w:rsidR="00115879" w:rsidRPr="005045D8" w:rsidRDefault="00115879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Wdrażanie i realizacja wniosków</w:t>
            </w:r>
            <w:r w:rsidR="007E79FA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05BE37E6" w14:textId="77777777" w:rsidR="00115879" w:rsidRPr="005045D8" w:rsidRDefault="00115879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Wykorzystanie placu zabaw do rozwijania</w:t>
            </w:r>
            <w:r w:rsidR="00B40D03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różnorodnej aktywności dziecka</w:t>
            </w:r>
            <w:r w:rsidR="007E79F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.</w:t>
            </w:r>
          </w:p>
          <w:p w14:paraId="6D733145" w14:textId="77777777" w:rsidR="00115879" w:rsidRPr="005045D8" w:rsidRDefault="00115879" w:rsidP="003E7BF8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Prowadzenie </w:t>
            </w:r>
            <w:r w:rsidR="0096186F" w:rsidRPr="005045D8">
              <w:rPr>
                <w:rFonts w:asciiTheme="majorHAnsi" w:hAnsiTheme="majorHAnsi" w:cs="Arial"/>
                <w:color w:val="000000" w:themeColor="text1"/>
              </w:rPr>
              <w:t>zajęć dodatkowych</w:t>
            </w:r>
            <w:r w:rsidR="007E79FA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7736162B" w14:textId="77777777" w:rsidR="002F2157" w:rsidRPr="005045D8" w:rsidRDefault="002F2157" w:rsidP="003E7BF8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Założenie w salach kącików książki: systematyczne wzbogacanie o pozycje z literatury dziecięcej</w:t>
            </w:r>
            <w:r w:rsidR="007E79FA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70FD791D" w14:textId="77777777" w:rsidR="002F2157" w:rsidRPr="005045D8" w:rsidRDefault="002F2157" w:rsidP="003E7BF8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Nawiązanie współpracy z instytucjami użyteczności publicznej: biblioteka szkolna, miejska</w:t>
            </w:r>
            <w:r w:rsidR="003C30D3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471C335D" w14:textId="77777777" w:rsidR="00F603AB" w:rsidRPr="005045D8" w:rsidRDefault="002F2157" w:rsidP="003E7BF8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Szkolenia adekwatne do potrzeb i priorytetów placówki.</w:t>
            </w:r>
          </w:p>
          <w:p w14:paraId="20A665A1" w14:textId="66880B14" w:rsidR="00FF1C30" w:rsidRPr="005045D8" w:rsidRDefault="002F2157" w:rsidP="003E7BF8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Dokonanie wstępnej i końcowej obserwacji i diagnozy przedszkolnej.</w:t>
            </w:r>
          </w:p>
        </w:tc>
        <w:tc>
          <w:tcPr>
            <w:tcW w:w="2268" w:type="dxa"/>
          </w:tcPr>
          <w:p w14:paraId="2A958ACF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5FAFF51" w14:textId="77777777" w:rsidR="00115879" w:rsidRPr="005045D8" w:rsidRDefault="003A1A1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9219147" w14:textId="77777777" w:rsidR="00115879" w:rsidRPr="005045D8" w:rsidRDefault="00115879" w:rsidP="00C41FA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7CF3C3E" w14:textId="77777777" w:rsidR="00C60DF9" w:rsidRPr="005045D8" w:rsidRDefault="00C60DF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5446DC22" w14:textId="77777777" w:rsidR="00115879" w:rsidRPr="005045D8" w:rsidRDefault="00115879" w:rsidP="009A0CA9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D77D460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91B406A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582FEAB" w14:textId="77777777" w:rsidR="00C65020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6D70CFFE" w14:textId="77777777" w:rsidR="001971A8" w:rsidRPr="005045D8" w:rsidRDefault="001971A8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BE8365E" w14:textId="77777777" w:rsidR="006C3214" w:rsidRPr="005045D8" w:rsidRDefault="006C3214" w:rsidP="006F1A7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67A67A0" w14:textId="77777777" w:rsidR="006F1A74" w:rsidRPr="005045D8" w:rsidRDefault="00C41FAB" w:rsidP="00C41FA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 przedszkola</w:t>
            </w:r>
          </w:p>
          <w:p w14:paraId="10E636CD" w14:textId="77777777" w:rsidR="002F2157" w:rsidRPr="005045D8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AD1097F" w14:textId="77777777" w:rsidR="002F2157" w:rsidRPr="005045D8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06641B9" w14:textId="77777777" w:rsidR="002F2157" w:rsidRPr="005045D8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DF44853" w14:textId="77777777" w:rsidR="004E385F" w:rsidRPr="005045D8" w:rsidRDefault="004E385F" w:rsidP="00C41FA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F876434" w14:textId="77777777" w:rsidR="004E385F" w:rsidRPr="005045D8" w:rsidRDefault="004E385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Nauczyciele przedszkola</w:t>
            </w:r>
          </w:p>
          <w:p w14:paraId="481C06BE" w14:textId="77777777" w:rsidR="004E385F" w:rsidRPr="005045D8" w:rsidRDefault="004E385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63B776B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2614040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7EAC52B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49AEE5F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6B76DA2" w14:textId="77777777" w:rsidR="004E385F" w:rsidRPr="005045D8" w:rsidRDefault="004E385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5F59F65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AF09A5F" w14:textId="77777777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B5ED639" w14:textId="77777777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04D2CE4" w14:textId="77777777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BBFD4AE" w14:textId="77777777" w:rsidR="00174864" w:rsidRPr="005045D8" w:rsidRDefault="00174864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94F1DB6" w14:textId="77777777" w:rsidR="002F2157" w:rsidRPr="005045D8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</w:t>
            </w:r>
            <w:r w:rsidR="003A59AD" w:rsidRPr="005045D8">
              <w:rPr>
                <w:rFonts w:asciiTheme="majorHAnsi" w:hAnsiTheme="majorHAnsi" w:cs="Arial"/>
                <w:color w:val="000000" w:themeColor="text1"/>
              </w:rPr>
              <w:t>y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rekcja</w:t>
            </w:r>
          </w:p>
          <w:p w14:paraId="3B338464" w14:textId="77777777" w:rsidR="002F2157" w:rsidRPr="005045D8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26ACFC9" w14:textId="77777777" w:rsidR="002F2157" w:rsidRPr="005045D8" w:rsidRDefault="002F2157" w:rsidP="004E385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Bibliotekarz</w:t>
            </w:r>
          </w:p>
          <w:p w14:paraId="16B23B99" w14:textId="77777777" w:rsidR="00253A40" w:rsidRPr="005045D8" w:rsidRDefault="00253A40" w:rsidP="00C41FA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EA50D6F" w14:textId="77777777" w:rsidR="002F2157" w:rsidRPr="005045D8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2D0145A6" w14:textId="77777777" w:rsidR="00E02FF2" w:rsidRPr="005045D8" w:rsidRDefault="00E02FF2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4D9C17B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0E04CCC" w14:textId="77777777" w:rsidR="00C65020" w:rsidRPr="005045D8" w:rsidRDefault="003A1A1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47EF0207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72DB12B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EF2844D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68CA7B53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AEA1B02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21AFF3B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0BE5CAB" w14:textId="77777777" w:rsidR="00C41FAB" w:rsidRPr="005045D8" w:rsidRDefault="00C41FAB" w:rsidP="009A0CA9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1F5C49E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0C84B998" w14:textId="77777777" w:rsidR="00B40D03" w:rsidRPr="005045D8" w:rsidRDefault="00B40D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D0A7AD" w14:textId="77777777" w:rsidR="001971A8" w:rsidRPr="005045D8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1BD7F2D" w14:textId="77777777" w:rsidR="001971A8" w:rsidRPr="005045D8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DC4A755" w14:textId="77777777" w:rsidR="003A59AD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Według planu</w:t>
            </w:r>
          </w:p>
          <w:p w14:paraId="6C543461" w14:textId="77777777" w:rsidR="001971A8" w:rsidRPr="005045D8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56A5888" w14:textId="77777777" w:rsidR="00140A46" w:rsidRPr="005045D8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BD35DCF" w14:textId="77777777" w:rsidR="00C41FAB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6C2802D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2EBC1E1B" w14:textId="77777777" w:rsidR="003A59AD" w:rsidRPr="005045D8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1DBD0E6" w14:textId="77777777" w:rsidR="00140A46" w:rsidRPr="005045D8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8E9A7EC" w14:textId="77777777" w:rsidR="00140A46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66DBF48E" w14:textId="77777777" w:rsidR="00B41B41" w:rsidRPr="005045D8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F41EB0B" w14:textId="77777777" w:rsidR="00B41B41" w:rsidRPr="005045D8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EE2B759" w14:textId="77777777" w:rsidR="00140A46" w:rsidRPr="005045D8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6FBAAEC" w14:textId="77777777" w:rsidR="00C41FAB" w:rsidRPr="005045D8" w:rsidRDefault="00C41FAB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FD8F9F2" w14:textId="759BE632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Według planu </w:t>
            </w:r>
          </w:p>
          <w:p w14:paraId="127F19D3" w14:textId="047248A0" w:rsidR="00140A46" w:rsidRPr="005045D8" w:rsidRDefault="00140A46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F58C9FD" w14:textId="77777777" w:rsidR="00B252FB" w:rsidRPr="005045D8" w:rsidRDefault="00B252FB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37C4509" w14:textId="77777777" w:rsidR="00B252FB" w:rsidRPr="005045D8" w:rsidRDefault="00B252FB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10E646F" w14:textId="7D373F71" w:rsidR="00140A46" w:rsidRPr="005045D8" w:rsidRDefault="00B252F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Marzec</w:t>
            </w:r>
          </w:p>
          <w:p w14:paraId="4B89C644" w14:textId="77777777" w:rsidR="00B252FB" w:rsidRPr="005045D8" w:rsidRDefault="00B252F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433EF41" w14:textId="70E92B30" w:rsidR="00B252FB" w:rsidRPr="005045D8" w:rsidRDefault="00B252F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wg planu</w:t>
            </w:r>
          </w:p>
          <w:p w14:paraId="102FB352" w14:textId="192A0CBC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0FEFEB9" w14:textId="01D7D967" w:rsidR="003C30D3" w:rsidRPr="005045D8" w:rsidRDefault="00B252F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Marzec</w:t>
            </w:r>
          </w:p>
          <w:p w14:paraId="217EBFF3" w14:textId="77777777" w:rsidR="00174864" w:rsidRPr="005045D8" w:rsidRDefault="00174864" w:rsidP="00C41FA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6967E5C" w14:textId="77777777" w:rsidR="003C30D3" w:rsidRPr="005045D8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Według potrzeb</w:t>
            </w:r>
          </w:p>
          <w:p w14:paraId="267A41ED" w14:textId="77777777" w:rsidR="002D1A38" w:rsidRPr="005045D8" w:rsidRDefault="002D1A38" w:rsidP="006F1A74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63" w:type="dxa"/>
          </w:tcPr>
          <w:p w14:paraId="3B3FE4E9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D3D80E2" w14:textId="77777777" w:rsidR="00C65020" w:rsidRPr="005045D8" w:rsidRDefault="00C65020" w:rsidP="008D210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5678486D" w14:textId="77777777" w:rsidTr="003E7BF8">
        <w:tc>
          <w:tcPr>
            <w:tcW w:w="851" w:type="dxa"/>
          </w:tcPr>
          <w:p w14:paraId="44A486AD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6CF6626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14:paraId="0D8EAEB4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35D0DC46" w14:textId="77777777" w:rsidR="005D0382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Rozwijanie zainteresowań</w:t>
            </w:r>
          </w:p>
          <w:p w14:paraId="289F3BB4" w14:textId="77777777" w:rsidR="005D0382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i uzdolnień. Wychowanie</w:t>
            </w:r>
          </w:p>
          <w:p w14:paraId="7FC22CCC" w14:textId="77777777" w:rsidR="00C65020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i opieka</w:t>
            </w:r>
            <w:r w:rsidR="005D0382" w:rsidRPr="005045D8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  <w:p w14:paraId="573D8817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E9ACF77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41604C3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BC1827C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9B79A1F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3A0979D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2E541A6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0142817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052C956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3029D97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6649049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AFFFF9B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9FDDB43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AD18038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230A6E1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F7EEAF7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60AB5866" w14:textId="77777777" w:rsidR="00954A19" w:rsidRPr="005045D8" w:rsidRDefault="00954A19" w:rsidP="00954A19">
            <w:pPr>
              <w:numPr>
                <w:ilvl w:val="0"/>
                <w:numId w:val="34"/>
              </w:numPr>
              <w:spacing w:line="331" w:lineRule="atLeast"/>
              <w:ind w:left="0"/>
              <w:jc w:val="both"/>
              <w:textAlignment w:val="baseline"/>
              <w:rPr>
                <w:rFonts w:ascii="Cambria" w:hAnsi="Cambria" w:cstheme="minorHAnsi"/>
                <w:color w:val="000000" w:themeColor="text1"/>
                <w:sz w:val="22"/>
                <w:szCs w:val="22"/>
                <w:u w:val="single"/>
              </w:rPr>
            </w:pPr>
            <w:r w:rsidRPr="005045D8">
              <w:rPr>
                <w:rFonts w:ascii="Cambria" w:hAnsi="Cambria" w:cstheme="minorHAnsi"/>
                <w:color w:val="000000" w:themeColor="text1"/>
                <w:sz w:val="22"/>
                <w:szCs w:val="22"/>
                <w:u w:val="single"/>
              </w:rPr>
              <w:lastRenderedPageBreak/>
              <w:t>Wychowanie do wrażliwości na prawdę i dobro. Kształtowanie właściwych postaw szlachetności, zaangażowania społecznego i dbałości o zdrowie.</w:t>
            </w:r>
          </w:p>
          <w:p w14:paraId="2308EEC8" w14:textId="77777777" w:rsidR="00371C5D" w:rsidRPr="005045D8" w:rsidRDefault="00371C5D" w:rsidP="00C41FAB">
            <w:p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lastRenderedPageBreak/>
              <w:t xml:space="preserve">Tworzenie sytuacji edukacyjnych </w:t>
            </w:r>
            <w:r w:rsidR="0096186F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sprzyjających samodzielnemu</w:t>
            </w: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doświadczaniu dzieci.</w:t>
            </w:r>
          </w:p>
          <w:p w14:paraId="28BD3B76" w14:textId="77777777" w:rsidR="00AB3127" w:rsidRPr="005045D8" w:rsidRDefault="00371C5D" w:rsidP="00880BA5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Organizowanie w sali przedszkolnej kącików zai</w:t>
            </w:r>
            <w:r w:rsidR="006F1A74" w:rsidRPr="005045D8">
              <w:rPr>
                <w:rFonts w:asciiTheme="majorHAnsi" w:hAnsiTheme="majorHAnsi" w:cs="Arial"/>
                <w:color w:val="000000" w:themeColor="text1"/>
              </w:rPr>
              <w:t>nteresowań</w:t>
            </w:r>
            <w:r w:rsidR="007E79FA" w:rsidRPr="005045D8">
              <w:rPr>
                <w:rFonts w:asciiTheme="majorHAnsi" w:hAnsiTheme="majorHAnsi" w:cs="Arial"/>
                <w:color w:val="000000" w:themeColor="text1"/>
              </w:rPr>
              <w:t>,</w:t>
            </w:r>
            <w:r w:rsidR="006F1A74" w:rsidRPr="005045D8">
              <w:rPr>
                <w:rFonts w:asciiTheme="majorHAnsi" w:hAnsiTheme="majorHAnsi" w:cs="Arial"/>
                <w:color w:val="000000" w:themeColor="text1"/>
              </w:rPr>
              <w:t xml:space="preserve"> w tym kącika badacza, kącika przyrody oraz kącika „Małego czytelnika”.</w:t>
            </w:r>
          </w:p>
          <w:p w14:paraId="7E9ED84F" w14:textId="77777777" w:rsidR="00C51E6E" w:rsidRPr="005045D8" w:rsidRDefault="00C51E6E" w:rsidP="00880BA5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Realizacja zajęć z dziećmi ,,Zabawy z kodowaniem”.</w:t>
            </w:r>
          </w:p>
          <w:p w14:paraId="2EDD429D" w14:textId="77777777" w:rsidR="00371C5D" w:rsidRPr="005045D8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Stosowanie różnorodnych pomocy dydaktycznych oraz metod badawczych.</w:t>
            </w:r>
          </w:p>
          <w:p w14:paraId="79515ADF" w14:textId="77777777" w:rsidR="00371C5D" w:rsidRPr="005045D8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Wykorzystanie placu zabaw do różnorodnej aktywności dzieci</w:t>
            </w:r>
          </w:p>
          <w:p w14:paraId="4118150C" w14:textId="77777777" w:rsidR="00371C5D" w:rsidRPr="005045D8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Rozwijanie kompetencji matematycznych i przyrodniczych podczas zajęć dydaktycznych, działań w ogrodzie przedszkolnym oraz samodzielnych doświadczeń dzieci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53EC46E6" w14:textId="69B1E181" w:rsidR="008677B3" w:rsidRPr="005045D8" w:rsidRDefault="008677B3" w:rsidP="008677B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Zaplanowanie działań</w:t>
            </w:r>
            <w:r w:rsidR="00C51E6E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z zakresu promocji zdrowia-projekty ogólnopolskie</w:t>
            </w:r>
            <w:r w:rsidR="00B252FB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,</w:t>
            </w: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6B726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projekt edukacyjny „Przedszkole promujące zdrowie”</w:t>
            </w:r>
            <w:r w:rsidR="00B252FB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,</w:t>
            </w:r>
            <w:r w:rsidR="006B726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6B7269" w:rsidRPr="005045D8">
              <w:rPr>
                <w:rFonts w:asciiTheme="majorHAnsi" w:hAnsiTheme="majorHAnsi" w:cs="Arial"/>
                <w:color w:val="000000" w:themeColor="text1"/>
              </w:rPr>
              <w:t xml:space="preserve">apel o zdrowiu „W zdrowym ciele zdrowy duch”, ewaluacja dotychczasowych działań. </w:t>
            </w:r>
          </w:p>
          <w:p w14:paraId="2A68C1B8" w14:textId="77777777" w:rsidR="00371C5D" w:rsidRPr="005045D8" w:rsidRDefault="00371C5D" w:rsidP="007E79FA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Stosowanie różnorodnych metod i form pracy z dzieckiem</w:t>
            </w:r>
            <w:r w:rsidR="00140A46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ze zwróceniem uwagi na wykorzystanie technologii </w:t>
            </w:r>
            <w:r w:rsidR="008863EE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140A46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informacyjno-komunikacyjnej</w:t>
            </w:r>
            <w:r w:rsidR="00880BA5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oraz wykorzystanie metod kształcenia na odległość.</w:t>
            </w:r>
          </w:p>
          <w:p w14:paraId="0FDC735B" w14:textId="77777777" w:rsidR="00371C5D" w:rsidRPr="005045D8" w:rsidRDefault="00371C5D" w:rsidP="00371C5D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Stosowanie oceniania kształtującego w 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>pracy z dzieckiem przedszkolnym</w:t>
            </w:r>
            <w:r w:rsidR="0031774D" w:rsidRPr="005045D8">
              <w:rPr>
                <w:rFonts w:asciiTheme="majorHAnsi" w:hAnsiTheme="majorHAnsi" w:cs="Arial"/>
                <w:color w:val="000000" w:themeColor="text1"/>
              </w:rPr>
              <w:t xml:space="preserve"> i informacji zwrotnej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74236CA" w14:textId="77777777" w:rsidR="00371C5D" w:rsidRPr="005045D8" w:rsidRDefault="00371C5D" w:rsidP="00B40D03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Prowadzenie pracy indywidualnej: wspomagającej i korygującej rozwój dziecka.</w:t>
            </w:r>
          </w:p>
          <w:p w14:paraId="623C96DB" w14:textId="77777777" w:rsidR="00371C5D" w:rsidRPr="005045D8" w:rsidRDefault="00371C5D" w:rsidP="00BC192A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O</w:t>
            </w:r>
            <w:r w:rsidR="00FF1C30" w:rsidRPr="005045D8">
              <w:rPr>
                <w:rFonts w:asciiTheme="majorHAnsi" w:hAnsiTheme="majorHAnsi" w:cs="Arial"/>
                <w:color w:val="000000" w:themeColor="text1"/>
              </w:rPr>
              <w:t xml:space="preserve">rganizowanie zajęć </w:t>
            </w:r>
            <w:proofErr w:type="spellStart"/>
            <w:r w:rsidR="00FF1C30" w:rsidRPr="005045D8">
              <w:rPr>
                <w:rFonts w:asciiTheme="majorHAnsi" w:hAnsiTheme="majorHAnsi" w:cs="Arial"/>
                <w:color w:val="000000" w:themeColor="text1"/>
              </w:rPr>
              <w:t>korekcyjno</w:t>
            </w:r>
            <w:proofErr w:type="spellEnd"/>
            <w:r w:rsidR="00FF1C30" w:rsidRPr="005045D8">
              <w:rPr>
                <w:rFonts w:asciiTheme="majorHAnsi" w:hAnsiTheme="majorHAnsi" w:cs="Arial"/>
                <w:color w:val="000000" w:themeColor="text1"/>
              </w:rPr>
              <w:t xml:space="preserve"> –</w:t>
            </w:r>
            <w:r w:rsidR="00D3368A" w:rsidRPr="005045D8">
              <w:rPr>
                <w:rFonts w:asciiTheme="majorHAnsi" w:hAnsiTheme="majorHAnsi" w:cs="Arial"/>
                <w:color w:val="000000" w:themeColor="text1"/>
              </w:rPr>
              <w:t>kompensacyjnych oraz rewalidacyjnych.</w:t>
            </w:r>
          </w:p>
          <w:p w14:paraId="49744798" w14:textId="77777777" w:rsidR="00371C5D" w:rsidRPr="005045D8" w:rsidRDefault="00371C5D" w:rsidP="00B40D03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Wykorzystywanie opracowanych programów wspomagania i korygowania rozwoju dziecka.</w:t>
            </w:r>
          </w:p>
          <w:p w14:paraId="0CEB6B9D" w14:textId="77777777" w:rsidR="00CD6F95" w:rsidRPr="005045D8" w:rsidRDefault="00371C5D" w:rsidP="00AB3127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Realizacja programu „Zdolny przedszkolak ‘’</w:t>
            </w:r>
            <w:r w:rsidR="00C51E6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3E8C0DE6" w14:textId="77777777" w:rsidR="00371C5D" w:rsidRPr="005045D8" w:rsidRDefault="00371C5D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Wykorzystanie doświadczeń poradni PP do rozwiązywania problemów edukacyjno- wychowawczych.</w:t>
            </w:r>
          </w:p>
          <w:p w14:paraId="1DFDFC4F" w14:textId="77777777" w:rsidR="00B40D03" w:rsidRPr="005045D8" w:rsidRDefault="00371C5D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Monitorowanie środowiska rodzinnego przedszkolaków.</w:t>
            </w:r>
          </w:p>
          <w:p w14:paraId="33C52EAD" w14:textId="77777777" w:rsidR="00E02FF2" w:rsidRPr="005045D8" w:rsidRDefault="00E02FF2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Kształtowanie samodzielności dzieci podczas rozbierania się i ubierania.</w:t>
            </w:r>
          </w:p>
          <w:p w14:paraId="2E9C83BB" w14:textId="77777777" w:rsidR="00E02FF2" w:rsidRPr="005045D8" w:rsidRDefault="00E02FF2" w:rsidP="00E02FF2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Wdrażanie dzieci 5-6 letnich do posługiwania się nożem i widelcem.</w:t>
            </w:r>
          </w:p>
          <w:p w14:paraId="45767174" w14:textId="66AD8D45" w:rsidR="00D3368A" w:rsidRPr="005045D8" w:rsidRDefault="00880BA5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Kontynuowanie </w:t>
            </w:r>
            <w:r w:rsidR="00D3368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innowacji pedagogicznej o tematyce ekologicznej </w:t>
            </w:r>
            <w:r w:rsidR="00B252FB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apel </w:t>
            </w:r>
            <w:r w:rsidR="00D3368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„</w:t>
            </w:r>
            <w:proofErr w:type="spellStart"/>
            <w:r w:rsidR="00D3368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Ekoludki</w:t>
            </w:r>
            <w:proofErr w:type="spellEnd"/>
            <w:r w:rsidR="00D3368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dbają o przyrodę”</w:t>
            </w:r>
            <w:r w:rsidR="006B726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, konkurs plastyczny „Uchwyć piękno przyrody” </w:t>
            </w:r>
          </w:p>
          <w:p w14:paraId="6BEB44C8" w14:textId="77777777" w:rsidR="00E02FF2" w:rsidRPr="005045D8" w:rsidRDefault="00E02FF2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Realizacja programu edukacji regionalnej w przedszkolu.</w:t>
            </w:r>
          </w:p>
          <w:p w14:paraId="3BBA9E19" w14:textId="45E032DF" w:rsidR="00E02FF2" w:rsidRPr="005045D8" w:rsidRDefault="00880BA5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Uroczystość z okazji 1</w:t>
            </w:r>
            <w:r w:rsidR="0053255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5</w:t>
            </w:r>
            <w:r w:rsidR="00E02FF2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-</w:t>
            </w:r>
            <w:r w:rsidR="008D7197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E02FF2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tej rocznicy nadania przedszkolu imienia Marii Konopnickiej</w:t>
            </w:r>
            <w:r w:rsidR="00C51E6E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.</w:t>
            </w:r>
          </w:p>
          <w:p w14:paraId="014FFF3A" w14:textId="77777777" w:rsidR="00C51E6E" w:rsidRPr="005045D8" w:rsidRDefault="00C51E6E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Przeprowadzenie Quiz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u  ,,Twórczość Marii Konopnickiej”.</w:t>
            </w:r>
          </w:p>
          <w:p w14:paraId="74FEF4E3" w14:textId="77777777" w:rsidR="00F511B0" w:rsidRPr="005045D8" w:rsidRDefault="00295903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</w:t>
            </w:r>
            <w:r w:rsidR="00E02FF2" w:rsidRPr="005045D8">
              <w:rPr>
                <w:rFonts w:asciiTheme="majorHAnsi" w:hAnsiTheme="majorHAnsi" w:cs="Arial"/>
                <w:color w:val="000000" w:themeColor="text1"/>
              </w:rPr>
              <w:t>ealizacja programu "Z Bolkiem i Lolkiem poznajem</w:t>
            </w:r>
            <w:r w:rsidR="00D3368A" w:rsidRPr="005045D8">
              <w:rPr>
                <w:rFonts w:asciiTheme="majorHAnsi" w:hAnsiTheme="majorHAnsi" w:cs="Arial"/>
                <w:color w:val="000000" w:themeColor="text1"/>
              </w:rPr>
              <w:t>y Europę”.</w:t>
            </w:r>
          </w:p>
          <w:p w14:paraId="740597BB" w14:textId="0E627848" w:rsidR="00F511B0" w:rsidRPr="005045D8" w:rsidRDefault="00CD6F95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apoznanie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rodziców z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przyjętymi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zasadami w celu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ujednolicenia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oddziaływań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wychowawczych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(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 xml:space="preserve">procedura </w:t>
            </w:r>
            <w:proofErr w:type="spellStart"/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Covid</w:t>
            </w:r>
            <w:proofErr w:type="spellEnd"/>
            <w:r w:rsidR="0012048F" w:rsidRPr="005045D8">
              <w:rPr>
                <w:rFonts w:asciiTheme="majorHAnsi" w:hAnsiTheme="majorHAnsi" w:cs="Arial"/>
                <w:color w:val="000000" w:themeColor="text1"/>
              </w:rPr>
              <w:t xml:space="preserve"> – 19,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 xml:space="preserve"> form</w:t>
            </w:r>
            <w:r w:rsidR="00532559" w:rsidRPr="005045D8">
              <w:rPr>
                <w:rFonts w:asciiTheme="majorHAnsi" w:hAnsiTheme="majorHAnsi" w:cs="Arial"/>
                <w:color w:val="000000" w:themeColor="text1"/>
              </w:rPr>
              <w:t>y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nagradzania,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motywowania</w:t>
            </w:r>
            <w:r w:rsidR="00B40D03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dzieci, ponoszenia</w:t>
            </w:r>
            <w:r w:rsidR="00F511B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5045D8">
              <w:rPr>
                <w:rFonts w:asciiTheme="majorHAnsi" w:hAnsiTheme="majorHAnsi" w:cs="Arial"/>
                <w:color w:val="000000" w:themeColor="text1"/>
              </w:rPr>
              <w:t>konsekwencji)</w:t>
            </w:r>
          </w:p>
          <w:p w14:paraId="159AE2A3" w14:textId="77777777" w:rsidR="00F511B0" w:rsidRPr="005045D8" w:rsidRDefault="00F511B0" w:rsidP="00F603AB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Wspomaganie dziecka w procesie przystosowania do życia w warunkach przedszkolnych poprzez umożliwienie mu poznania nowego otoczenia w poczuciu bezpieczeństwa oraz kształtowanie w nim poczucia przynależności do grupy przedszkolnej</w:t>
            </w:r>
            <w:r w:rsidR="00931DD4" w:rsidRPr="005045D8">
              <w:rPr>
                <w:rFonts w:asciiTheme="majorHAnsi" w:hAnsiTheme="majorHAnsi" w:cs="Arial"/>
                <w:color w:val="000000" w:themeColor="text1"/>
              </w:rPr>
              <w:t>(spotkania adaptacyjne)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71F54ADF" w14:textId="77777777" w:rsidR="006F7BDC" w:rsidRPr="005045D8" w:rsidRDefault="006F7BDC" w:rsidP="00F603AB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Wdrażanie do wartości ,kształtowanie postaw patriotycznych i respektowanie norm społecznych.</w:t>
            </w:r>
          </w:p>
          <w:p w14:paraId="6A464E09" w14:textId="77777777" w:rsidR="00F511B0" w:rsidRPr="005045D8" w:rsidRDefault="00F511B0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Wzbogacanie w salach kącików zainteresowań (</w:t>
            </w:r>
            <w:r w:rsidR="00D3368A" w:rsidRPr="005045D8">
              <w:rPr>
                <w:rFonts w:asciiTheme="majorHAnsi" w:hAnsiTheme="majorHAnsi" w:cs="Arial"/>
                <w:color w:val="000000" w:themeColor="text1"/>
              </w:rPr>
              <w:t xml:space="preserve">czytelniczego,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przyrodniczego, plastycznego, muzycznego, konstrukcyjnego, informatycznego</w:t>
            </w:r>
            <w:r w:rsidR="00CD6F95" w:rsidRPr="005045D8">
              <w:rPr>
                <w:rFonts w:asciiTheme="majorHAnsi" w:hAnsiTheme="majorHAnsi" w:cs="Arial"/>
                <w:color w:val="000000" w:themeColor="text1"/>
              </w:rPr>
              <w:t>, patriotycznego)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262CA762" w14:textId="77777777" w:rsidR="003352D3" w:rsidRPr="005045D8" w:rsidRDefault="00F511B0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Podczas realizacji tematów kompleksowych  - organizacja kącików do zabaw tematycznych (o ile tematyka na to pozwala) oraz tematycznych wystaw książek. </w:t>
            </w:r>
          </w:p>
          <w:p w14:paraId="111E2C76" w14:textId="77777777" w:rsidR="003E7BF8" w:rsidRPr="005045D8" w:rsidRDefault="00F511B0" w:rsidP="003E7BF8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Inspirowanie dzieci do zabaw tematycznych odpowiednio do sytuacji okolicznościowych lub realizowanych tematów kompleksowych i udział w nich nauczyciela</w:t>
            </w:r>
            <w:r w:rsidR="003352D3" w:rsidRPr="005045D8">
              <w:rPr>
                <w:rFonts w:asciiTheme="majorHAnsi" w:hAnsiTheme="majorHAnsi" w:cs="Arial"/>
                <w:color w:val="000000" w:themeColor="text1"/>
              </w:rPr>
              <w:t xml:space="preserve"> -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realizacja konkretnych celów pedagogicznych.</w:t>
            </w:r>
          </w:p>
          <w:p w14:paraId="0F08FBB0" w14:textId="4D9C7040" w:rsidR="003352D3" w:rsidRPr="005045D8" w:rsidRDefault="003352D3" w:rsidP="003E7BF8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Systematyczne wdrażanie dzieci do stosowania zabiegów higienicznych.</w:t>
            </w:r>
            <w:r w:rsidR="00931DD4" w:rsidRPr="005045D8">
              <w:rPr>
                <w:rFonts w:asciiTheme="majorHAnsi" w:hAnsiTheme="majorHAnsi" w:cs="Arial"/>
                <w:color w:val="000000" w:themeColor="text1"/>
              </w:rPr>
              <w:t xml:space="preserve"> Wprowadzenie elementów procedury w związku z COVID-19.</w:t>
            </w:r>
          </w:p>
          <w:p w14:paraId="66AC5B10" w14:textId="77777777" w:rsidR="003352D3" w:rsidRPr="005045D8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Wdrażanie do estetycznego i spokojnego spożywania posiłków oraz umiejętnego korzystania ze sztućców. </w:t>
            </w:r>
          </w:p>
          <w:p w14:paraId="7D2E63A1" w14:textId="77777777" w:rsidR="003352D3" w:rsidRPr="005045D8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„Dyżurny to ja”- pełnienie przez dzieci roli dyżurnego, ustalenie obowiązków dyżurnego. </w:t>
            </w:r>
          </w:p>
          <w:p w14:paraId="77B10A20" w14:textId="77777777" w:rsidR="00F511B0" w:rsidRPr="005045D8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„Porządek wokół mnie”- troska o czystość i estetykę zabawy.</w:t>
            </w:r>
          </w:p>
          <w:p w14:paraId="5DDE6A87" w14:textId="1257DC1B" w:rsidR="00D3368A" w:rsidRPr="005045D8" w:rsidRDefault="003352D3" w:rsidP="00931DD4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„Cała Polska czyta dzieciom”, ,,Spotkanie w kąciku książki”- kontynuowanie codziennego czytania dzieciom i </w:t>
            </w: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rozbudzania ich zainteresowań czytelniczych</w:t>
            </w:r>
            <w:r w:rsidR="00177AA5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oraz patriotycznych </w:t>
            </w:r>
            <w:r w:rsidR="0053255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, kontynuowanie ogólnopolskiego projektu edukacyjnego „Mały miś w świecie wielkiej literatury”-</w:t>
            </w:r>
            <w:r w:rsidR="00177AA5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„Narodowe czytanie”</w:t>
            </w:r>
            <w:r w:rsidR="00D3368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.</w:t>
            </w:r>
          </w:p>
          <w:p w14:paraId="38A9B574" w14:textId="1EB2E2E0" w:rsidR="00931DD4" w:rsidRPr="005045D8" w:rsidRDefault="00931DD4" w:rsidP="00931DD4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Wszechstronne rozwijanie kompetencji dzieci poprzez innowacyjność</w:t>
            </w:r>
            <w:r w:rsidR="00552C67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pracy (</w:t>
            </w:r>
            <w:r w:rsidR="00532559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Prezentacja innowacji w formie zdjęć)</w:t>
            </w:r>
          </w:p>
          <w:p w14:paraId="61A2F902" w14:textId="68719EDA" w:rsidR="003352D3" w:rsidRPr="005045D8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Matematyczne zabawy – wyrażanie ekspresji twórczej podczas czynności konstrukcyjnych i zabaw; określanie położenie przedmiotów, ich liczby, kształtu, wielkości, ciężaru, porównywani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e ich z uwagi na wybraną cechę.</w:t>
            </w:r>
            <w:r w:rsidR="00532559" w:rsidRPr="005045D8">
              <w:rPr>
                <w:rFonts w:asciiTheme="majorHAnsi" w:hAnsiTheme="majorHAnsi" w:cs="Arial"/>
                <w:color w:val="000000" w:themeColor="text1"/>
              </w:rPr>
              <w:t xml:space="preserve"> Realizacja projektu edukacyjnego „</w:t>
            </w:r>
            <w:r w:rsidR="00CA4E91" w:rsidRPr="005045D8">
              <w:rPr>
                <w:rFonts w:asciiTheme="majorHAnsi" w:hAnsiTheme="majorHAnsi" w:cs="Arial"/>
                <w:color w:val="000000" w:themeColor="text1"/>
              </w:rPr>
              <w:t>20 minut dla matematyki”</w:t>
            </w:r>
            <w:r w:rsidR="007B2050" w:rsidRPr="005045D8">
              <w:rPr>
                <w:rFonts w:asciiTheme="majorHAnsi" w:hAnsiTheme="majorHAnsi" w:cs="Arial"/>
                <w:color w:val="000000" w:themeColor="text1"/>
              </w:rPr>
              <w:t>. Realizacja innowacji „Przedszkolaki kodują”</w:t>
            </w:r>
          </w:p>
          <w:p w14:paraId="4437A1B6" w14:textId="77777777" w:rsidR="00684674" w:rsidRPr="005045D8" w:rsidRDefault="003352D3" w:rsidP="00684674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„Kącik małego badacza”, ,,Kącik Marii Montessori” - rozwijanie wyobraźni i myślenia przyczynowo - skutkowego oraz umiejętności przewidywania i wyciągania wniosków.</w:t>
            </w:r>
          </w:p>
          <w:p w14:paraId="254390BF" w14:textId="77777777" w:rsidR="00C65020" w:rsidRPr="005045D8" w:rsidRDefault="00D7175A" w:rsidP="00D7175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Udział  </w:t>
            </w:r>
            <w:r w:rsidR="00684674" w:rsidRPr="005045D8">
              <w:rPr>
                <w:rFonts w:asciiTheme="majorHAnsi" w:hAnsiTheme="majorHAnsi" w:cs="Arial"/>
                <w:color w:val="000000" w:themeColor="text1"/>
              </w:rPr>
              <w:t xml:space="preserve">w zajęciach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dodatkowych</w:t>
            </w:r>
            <w:r w:rsidR="005E045E" w:rsidRPr="005045D8">
              <w:rPr>
                <w:rFonts w:asciiTheme="majorHAnsi" w:hAnsiTheme="majorHAnsi" w:cs="Arial"/>
                <w:color w:val="000000" w:themeColor="text1"/>
              </w:rPr>
              <w:t xml:space="preserve"> dzieci wykazujących predyspozycje w danym obszarze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2FC13E0F" w14:textId="77777777" w:rsidR="00253A40" w:rsidRPr="005045D8" w:rsidRDefault="00253A40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2376A356" w14:textId="77777777" w:rsidR="00C65020" w:rsidRPr="005045D8" w:rsidRDefault="004E385F" w:rsidP="004E385F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 xml:space="preserve">         </w:t>
            </w:r>
            <w:r w:rsidR="00371C5D"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1964E493" w14:textId="77777777" w:rsidR="00C41FAB" w:rsidRPr="005045D8" w:rsidRDefault="00C41FAB" w:rsidP="004E385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EA19612" w14:textId="77777777" w:rsidR="00371C5D" w:rsidRPr="005045D8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280712FF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2708E0A" w14:textId="77777777" w:rsidR="00C65020" w:rsidRPr="005045D8" w:rsidRDefault="00C41F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 xml:space="preserve">Grupy dzieci </w:t>
            </w:r>
            <w:r w:rsidR="00C51E6E" w:rsidRPr="005045D8">
              <w:rPr>
                <w:rFonts w:asciiTheme="majorHAnsi" w:hAnsiTheme="majorHAnsi" w:cs="Arial"/>
                <w:color w:val="000000" w:themeColor="text1"/>
              </w:rPr>
              <w:t xml:space="preserve">5 -6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letnich</w:t>
            </w:r>
          </w:p>
          <w:p w14:paraId="2305E176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3A73ED0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2218E53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C5DDB0C" w14:textId="77777777" w:rsidR="00C51E6E" w:rsidRPr="005045D8" w:rsidRDefault="00C51E6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7A92D7B" w14:textId="77777777" w:rsidR="008677B3" w:rsidRPr="005045D8" w:rsidRDefault="00C51E6E" w:rsidP="00C51E6E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042A485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AE5E2D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5FD8B6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3099B55" w14:textId="77777777" w:rsidR="00115879" w:rsidRPr="005045D8" w:rsidRDefault="00C51E6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Wszystkie grupy</w:t>
            </w:r>
          </w:p>
          <w:p w14:paraId="7298BDDA" w14:textId="77777777" w:rsidR="00CD6F95" w:rsidRPr="005045D8" w:rsidRDefault="00CD6F95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8B85A51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36DB4AA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22B88C11" w14:textId="77777777" w:rsidR="00115879" w:rsidRPr="005045D8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CE22565" w14:textId="77777777" w:rsidR="00FF1C30" w:rsidRPr="005045D8" w:rsidRDefault="00FF1C30" w:rsidP="00C51E6E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AC15687" w14:textId="77777777" w:rsidR="00E02FF2" w:rsidRPr="005045D8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562153C8" w14:textId="77777777" w:rsidR="00253A40" w:rsidRPr="005045D8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97F838" w14:textId="77777777" w:rsidR="00BC192A" w:rsidRPr="005045D8" w:rsidRDefault="00BC192A" w:rsidP="00C51E6E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C1A7101" w14:textId="77777777" w:rsidR="00C51E6E" w:rsidRPr="005045D8" w:rsidRDefault="00C51E6E" w:rsidP="00C51E6E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D6E2C73" w14:textId="77777777" w:rsidR="00F603AB" w:rsidRPr="005045D8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</w:t>
            </w:r>
            <w:r w:rsidR="00F603AB" w:rsidRPr="005045D8">
              <w:rPr>
                <w:rFonts w:asciiTheme="majorHAnsi" w:hAnsiTheme="majorHAnsi" w:cs="Arial"/>
                <w:color w:val="000000" w:themeColor="text1"/>
              </w:rPr>
              <w:t>auczyciele przedszkola</w:t>
            </w:r>
          </w:p>
          <w:p w14:paraId="26ABFFA3" w14:textId="77777777" w:rsidR="00BC192A" w:rsidRPr="005045D8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F7ACB1C" w14:textId="77777777" w:rsidR="00D3368A" w:rsidRPr="005045D8" w:rsidRDefault="00D3368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4CEC22C" w14:textId="77777777" w:rsidR="00BC192A" w:rsidRPr="005045D8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FBD305" w14:textId="77777777" w:rsidR="00D3368A" w:rsidRPr="005045D8" w:rsidRDefault="00D3368A" w:rsidP="00D3368A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9DB5A22" w14:textId="77777777" w:rsidR="00CD6F95" w:rsidRPr="005045D8" w:rsidRDefault="00CD6F95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F1D92BC" w14:textId="77777777" w:rsidR="00F511B0" w:rsidRPr="005045D8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grup</w:t>
            </w:r>
          </w:p>
          <w:p w14:paraId="6C92FB9A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DCB43D2" w14:textId="77777777" w:rsidR="00C51E6E" w:rsidRPr="005045D8" w:rsidRDefault="00C51E6E" w:rsidP="00C51E6E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9F5B950" w14:textId="77777777" w:rsidR="00C51E6E" w:rsidRPr="005045D8" w:rsidRDefault="00C51E6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Nauczycielki grup dzieci 5 - 6 letnich</w:t>
            </w:r>
          </w:p>
          <w:p w14:paraId="42D30CBA" w14:textId="77777777" w:rsidR="00C51E6E" w:rsidRPr="005045D8" w:rsidRDefault="00C51E6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59C0D2B" w14:textId="77777777" w:rsidR="00F511B0" w:rsidRPr="005045D8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3EB1FD0B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D456158" w14:textId="77777777" w:rsidR="005E045E" w:rsidRPr="005045D8" w:rsidRDefault="005E045E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9B43858" w14:textId="77777777" w:rsidR="00174864" w:rsidRPr="005045D8" w:rsidRDefault="00174864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1E27DD6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39022394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21BBE62" w14:textId="77777777" w:rsidR="00E02FF2" w:rsidRPr="005045D8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D63725F" w14:textId="77777777" w:rsidR="0012048F" w:rsidRPr="005045D8" w:rsidRDefault="0012048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7B25523" w14:textId="77777777" w:rsidR="00532559" w:rsidRPr="005045D8" w:rsidRDefault="00532559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B44B9B6" w14:textId="76955840" w:rsidR="00532559" w:rsidRPr="005045D8" w:rsidRDefault="00532559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6786FC" w14:textId="77777777" w:rsidR="00532559" w:rsidRPr="005045D8" w:rsidRDefault="00532559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B2765E8" w14:textId="7F78E060" w:rsidR="00E02FF2" w:rsidRPr="005045D8" w:rsidRDefault="0012048F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Dyrektor</w:t>
            </w:r>
          </w:p>
          <w:p w14:paraId="017D1C06" w14:textId="77777777" w:rsidR="005E045E" w:rsidRPr="005045D8" w:rsidRDefault="005E045E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37A8C222" w14:textId="77777777" w:rsidR="00E02FF2" w:rsidRPr="005045D8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02C75C8" w14:textId="77777777" w:rsidR="00E02FF2" w:rsidRPr="005045D8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4AF6063" w14:textId="77777777" w:rsidR="00371C5D" w:rsidRPr="005045D8" w:rsidRDefault="0012048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77116A90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23203C8" w14:textId="77777777" w:rsidR="005E045E" w:rsidRPr="005045D8" w:rsidRDefault="005E045E" w:rsidP="0012048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3C7F809" w14:textId="77777777" w:rsidR="005E045E" w:rsidRPr="005045D8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298325CC" w14:textId="77777777" w:rsidR="00FA1F47" w:rsidRPr="005045D8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74DC340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D48344E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A6724D8" w14:textId="77777777" w:rsidR="005E045E" w:rsidRPr="005045D8" w:rsidRDefault="005E045E" w:rsidP="00D3368A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1FD3767" w14:textId="77777777" w:rsidR="005E045E" w:rsidRPr="005045D8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N</w:t>
            </w:r>
            <w:r w:rsidR="0023177A" w:rsidRPr="005045D8">
              <w:rPr>
                <w:rFonts w:asciiTheme="majorHAnsi" w:hAnsiTheme="majorHAnsi" w:cs="Arial"/>
                <w:color w:val="000000" w:themeColor="text1"/>
              </w:rPr>
              <w:t>auczyciele przedszkola</w:t>
            </w:r>
          </w:p>
          <w:p w14:paraId="7A434873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23F6269" w14:textId="77777777" w:rsidR="00D3368A" w:rsidRPr="005045D8" w:rsidRDefault="00D3368A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4AF08B8" w14:textId="77777777" w:rsidR="00174864" w:rsidRPr="005045D8" w:rsidRDefault="00174864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9EE6BFD" w14:textId="77777777" w:rsidR="00253A40" w:rsidRPr="005045D8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AB19E08" w14:textId="77777777" w:rsidR="00D3368A" w:rsidRPr="005045D8" w:rsidRDefault="00D3368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B085991" w14:textId="77777777" w:rsidR="00D3368A" w:rsidRPr="005045D8" w:rsidRDefault="0012048F" w:rsidP="0012048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0A610684" w14:textId="77777777" w:rsidR="001B1040" w:rsidRPr="005045D8" w:rsidRDefault="001B10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743ACBA" w14:textId="77777777" w:rsidR="00CD6F95" w:rsidRPr="005045D8" w:rsidRDefault="00CD6F95" w:rsidP="00931DD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A462CF2" w14:textId="77777777" w:rsidR="00177AA5" w:rsidRPr="005045D8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136FD6E" w14:textId="77777777" w:rsidR="00177AA5" w:rsidRPr="005045D8" w:rsidRDefault="00177AA5" w:rsidP="0012048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5A543AB" w14:textId="77777777" w:rsidR="005E045E" w:rsidRPr="005045D8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Osoby prowadzące </w:t>
            </w:r>
            <w:r w:rsidR="00FF1C30" w:rsidRPr="005045D8">
              <w:rPr>
                <w:rFonts w:asciiTheme="majorHAnsi" w:hAnsiTheme="majorHAnsi" w:cs="Arial"/>
                <w:color w:val="000000" w:themeColor="text1"/>
              </w:rPr>
              <w:t xml:space="preserve">zajęcia </w:t>
            </w:r>
          </w:p>
          <w:p w14:paraId="2F663B8C" w14:textId="77777777" w:rsidR="0012048F" w:rsidRPr="005045D8" w:rsidRDefault="0012048F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0072C06" w14:textId="77777777" w:rsidR="0012048F" w:rsidRPr="005045D8" w:rsidRDefault="0012048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C5B7E28" w14:textId="77777777" w:rsidR="0012048F" w:rsidRPr="005045D8" w:rsidRDefault="0012048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746B745E" w14:textId="77777777" w:rsidR="007B2050" w:rsidRPr="005045D8" w:rsidRDefault="007B205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2CFB983" w14:textId="77777777" w:rsidR="007B2050" w:rsidRPr="005045D8" w:rsidRDefault="007B205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58B28BC" w14:textId="77777777" w:rsidR="003E7BF8" w:rsidRPr="005045D8" w:rsidRDefault="003E7BF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E30A491" w14:textId="5B19F4DF" w:rsidR="007B2050" w:rsidRPr="005045D8" w:rsidRDefault="007B2050" w:rsidP="003E7BF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</w:tc>
        <w:tc>
          <w:tcPr>
            <w:tcW w:w="1559" w:type="dxa"/>
          </w:tcPr>
          <w:p w14:paraId="1B2625F9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18B73A9" w14:textId="77777777" w:rsidR="00C65020" w:rsidRPr="005045D8" w:rsidRDefault="00371C5D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7DE0E8B1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84BC763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E2CE8D2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BECA18C" w14:textId="77777777" w:rsidR="00C65020" w:rsidRPr="005045D8" w:rsidRDefault="00C41FAB" w:rsidP="00C41FA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Cały rok</w:t>
            </w:r>
          </w:p>
          <w:p w14:paraId="2FFE48DC" w14:textId="77777777" w:rsidR="00C41FAB" w:rsidRPr="005045D8" w:rsidRDefault="00C41FAB" w:rsidP="00C41FA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93DE0F6" w14:textId="77777777" w:rsidR="00C41FAB" w:rsidRPr="005045D8" w:rsidRDefault="00C41FAB" w:rsidP="00C41FA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B54B42C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B90C14A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B6A7D31" w14:textId="77777777" w:rsidR="00B252FB" w:rsidRPr="005045D8" w:rsidRDefault="00B252FB" w:rsidP="00B252F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IX. – VI.2022</w:t>
            </w:r>
          </w:p>
          <w:p w14:paraId="2B5434C3" w14:textId="6F3060EE" w:rsidR="00C65020" w:rsidRPr="005045D8" w:rsidRDefault="00C65020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878E080" w14:textId="4F518FD9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70869E0" w14:textId="7A7361CD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3049692A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B5441DC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A6F40FB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4032C0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3C2DE7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267B470" w14:textId="1EE7BCA1" w:rsidR="00532559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</w:t>
            </w:r>
            <w:r w:rsidR="00532559" w:rsidRPr="005045D8">
              <w:rPr>
                <w:rFonts w:asciiTheme="majorHAnsi" w:hAnsiTheme="majorHAnsi" w:cs="Arial"/>
                <w:color w:val="000000" w:themeColor="text1"/>
              </w:rPr>
              <w:t>arzec 2022</w:t>
            </w:r>
          </w:p>
          <w:p w14:paraId="3C86BFC9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8785185" w14:textId="77777777" w:rsidR="00C65020" w:rsidRPr="005045D8" w:rsidRDefault="00C6502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DC2A70" w14:textId="77777777" w:rsidR="00115879" w:rsidRPr="005045D8" w:rsidRDefault="00C51E6E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4B5503B2" w14:textId="77777777" w:rsidR="00115879" w:rsidRPr="005045D8" w:rsidRDefault="00115879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77BAAEB" w14:textId="77777777" w:rsidR="00CD6F95" w:rsidRPr="005045D8" w:rsidRDefault="00CD6F95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E58B862" w14:textId="77777777" w:rsidR="00CD6F95" w:rsidRPr="005045D8" w:rsidRDefault="00CD6F95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CA67E97" w14:textId="77777777" w:rsidR="00371C5D" w:rsidRPr="005045D8" w:rsidRDefault="00371C5D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Systematycznie</w:t>
            </w:r>
          </w:p>
          <w:p w14:paraId="0A532B6B" w14:textId="77777777" w:rsidR="00B40D03" w:rsidRPr="005045D8" w:rsidRDefault="00B40D03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 miarę potrze</w:t>
            </w:r>
            <w:r w:rsidR="003F2004" w:rsidRPr="005045D8">
              <w:rPr>
                <w:rFonts w:asciiTheme="majorHAnsi" w:hAnsiTheme="majorHAnsi" w:cs="Arial"/>
                <w:color w:val="000000" w:themeColor="text1"/>
              </w:rPr>
              <w:t>b</w:t>
            </w:r>
          </w:p>
          <w:p w14:paraId="33B56311" w14:textId="77777777" w:rsidR="00E02FF2" w:rsidRPr="005045D8" w:rsidRDefault="00E02FF2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0A649AF" w14:textId="77777777" w:rsidR="002D1A38" w:rsidRPr="005045D8" w:rsidRDefault="002D1A38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665957E" w14:textId="77777777" w:rsidR="00E02FF2" w:rsidRPr="005045D8" w:rsidRDefault="00E02FF2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224D139" w14:textId="77777777" w:rsidR="00E02FF2" w:rsidRPr="005045D8" w:rsidRDefault="00E02FF2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697B585D" w14:textId="77777777" w:rsidR="00F511B0" w:rsidRPr="005045D8" w:rsidRDefault="00F511B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F9CDC3" w14:textId="77777777" w:rsidR="00F511B0" w:rsidRPr="005045D8" w:rsidRDefault="00F511B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95793D8" w14:textId="77777777" w:rsidR="00F511B0" w:rsidRPr="005045D8" w:rsidRDefault="00F511B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FCFB5CA" w14:textId="77777777" w:rsidR="00C51E6E" w:rsidRPr="005045D8" w:rsidRDefault="00C51E6E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E7DC4A6" w14:textId="77777777" w:rsidR="00C51E6E" w:rsidRPr="005045D8" w:rsidRDefault="00C51E6E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9EDEBF8" w14:textId="77777777" w:rsidR="00F511B0" w:rsidRPr="005045D8" w:rsidRDefault="002D1A38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478276DD" w14:textId="77777777" w:rsidR="002D1A38" w:rsidRPr="005045D8" w:rsidRDefault="002D1A38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316DA18" w14:textId="77777777" w:rsidR="00AB3127" w:rsidRPr="005045D8" w:rsidRDefault="00AB3127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EB9B471" w14:textId="77777777" w:rsidR="00AB3127" w:rsidRPr="005045D8" w:rsidRDefault="00C51E6E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454C3847" w14:textId="77777777" w:rsidR="00AB3127" w:rsidRPr="005045D8" w:rsidRDefault="00AB3127" w:rsidP="0012048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817E4D8" w14:textId="77777777" w:rsidR="00F511B0" w:rsidRPr="005045D8" w:rsidRDefault="00F511B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7B2FF45" w14:textId="425FED08" w:rsidR="00D3368A" w:rsidRPr="005045D8" w:rsidRDefault="00AA3B22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X– V. 202</w:t>
            </w:r>
            <w:r w:rsidR="00532559" w:rsidRPr="005045D8">
              <w:rPr>
                <w:rFonts w:asciiTheme="majorHAnsi" w:hAnsiTheme="majorHAnsi" w:cs="Arial"/>
                <w:color w:val="000000" w:themeColor="text1"/>
              </w:rPr>
              <w:t>2</w:t>
            </w:r>
          </w:p>
          <w:p w14:paraId="58F7DADF" w14:textId="77777777" w:rsidR="003F2004" w:rsidRPr="005045D8" w:rsidRDefault="003F2004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79490ED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08C075FA" w14:textId="1B563BD5" w:rsidR="00532559" w:rsidRPr="005045D8" w:rsidRDefault="00B252FB" w:rsidP="00B252F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Kwiecień</w:t>
            </w:r>
          </w:p>
          <w:p w14:paraId="56420D08" w14:textId="306B10EF" w:rsidR="00B252FB" w:rsidRPr="005045D8" w:rsidRDefault="00B252FB" w:rsidP="00B252F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Marzec</w:t>
            </w:r>
          </w:p>
          <w:p w14:paraId="2C8C30FE" w14:textId="77777777" w:rsidR="00532559" w:rsidRPr="005045D8" w:rsidRDefault="00532559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8B50799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55F56B0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49CA0F8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B82C1FD" w14:textId="07D7EE83" w:rsidR="0023177A" w:rsidRPr="005045D8" w:rsidRDefault="00D3368A" w:rsidP="00B252F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Wrzesień</w:t>
            </w:r>
          </w:p>
          <w:p w14:paraId="45D4965E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258E46C" w14:textId="4463DAFB" w:rsidR="0012048F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Maj</w:t>
            </w:r>
          </w:p>
          <w:p w14:paraId="1A200446" w14:textId="77777777" w:rsidR="0012048F" w:rsidRPr="005045D8" w:rsidRDefault="0012048F" w:rsidP="00B252F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950A8F4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066E6E7A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590E13C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21DAD5D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7909836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12C17C6" w14:textId="77777777" w:rsidR="0023177A" w:rsidRPr="005045D8" w:rsidRDefault="0012048F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Sierpień/wrzesień</w:t>
            </w:r>
          </w:p>
          <w:p w14:paraId="27DB8373" w14:textId="77777777" w:rsidR="00B252FB" w:rsidRPr="005045D8" w:rsidRDefault="00B252FB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398DDB2" w14:textId="2BF9C3DB" w:rsidR="0012048F" w:rsidRPr="005045D8" w:rsidRDefault="0012048F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2A7DDC8B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9828308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EE9AF22" w14:textId="77777777" w:rsidR="00FA1F47" w:rsidRPr="005045D8" w:rsidRDefault="00FA1F47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5F09467" w14:textId="77777777" w:rsidR="0023177A" w:rsidRPr="005045D8" w:rsidRDefault="0023177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397A0038" w14:textId="77777777" w:rsidR="00177AA5" w:rsidRPr="005045D8" w:rsidRDefault="00177AA5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8674527" w14:textId="77777777" w:rsidR="00177AA5" w:rsidRPr="005045D8" w:rsidRDefault="00177AA5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CD4B6B8" w14:textId="77777777" w:rsidR="00177AA5" w:rsidRPr="005045D8" w:rsidRDefault="00177AA5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7728A9C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03C4D61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4713963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6B358D1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9631933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9CA9A1D" w14:textId="77777777" w:rsidR="00177AA5" w:rsidRPr="005045D8" w:rsidRDefault="0012048F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0C87032F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291E1D7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191BEB0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F4D27A6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DF6F09B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5795A55" w14:textId="77777777" w:rsidR="00D3368A" w:rsidRPr="005045D8" w:rsidRDefault="00D3368A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B8B1146" w14:textId="77777777" w:rsidR="00D3368A" w:rsidRPr="005045D8" w:rsidRDefault="00D3368A" w:rsidP="0012048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1226C38" w14:textId="77777777" w:rsidR="00D3368A" w:rsidRPr="005045D8" w:rsidRDefault="0012048F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315E27DC" w14:textId="77777777" w:rsidR="00D3368A" w:rsidRPr="005045D8" w:rsidRDefault="00D3368A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EDB06CA" w14:textId="77777777" w:rsidR="00174864" w:rsidRPr="005045D8" w:rsidRDefault="00174864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A500E8E" w14:textId="77777777" w:rsidR="00D3368A" w:rsidRPr="005045D8" w:rsidRDefault="00931DD4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IX – V</w:t>
            </w:r>
            <w:r w:rsidR="00B252FB" w:rsidRPr="005045D8">
              <w:rPr>
                <w:rFonts w:asciiTheme="majorHAnsi" w:hAnsiTheme="majorHAnsi" w:cs="Arial"/>
                <w:color w:val="000000" w:themeColor="text1"/>
              </w:rPr>
              <w:t>I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. 202</w:t>
            </w:r>
            <w:r w:rsidR="00532559" w:rsidRPr="005045D8">
              <w:rPr>
                <w:rFonts w:asciiTheme="majorHAnsi" w:hAnsiTheme="majorHAnsi" w:cs="Arial"/>
                <w:color w:val="000000" w:themeColor="text1"/>
              </w:rPr>
              <w:t>2</w:t>
            </w:r>
          </w:p>
          <w:p w14:paraId="361CAD05" w14:textId="77777777" w:rsidR="007B2050" w:rsidRPr="005045D8" w:rsidRDefault="007B205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22E978A" w14:textId="77777777" w:rsidR="007B2050" w:rsidRPr="005045D8" w:rsidRDefault="007B2050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3A05DA2" w14:textId="2FAEFB98" w:rsidR="007B2050" w:rsidRPr="005045D8" w:rsidRDefault="007B2050" w:rsidP="00D3368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</w:tc>
        <w:tc>
          <w:tcPr>
            <w:tcW w:w="1163" w:type="dxa"/>
          </w:tcPr>
          <w:p w14:paraId="7A34D90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877D9A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8E6E21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C7D870C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6B28B4A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9644A3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1D4083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E4D02F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B78CD9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475368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FBAF811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2CBA880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A0C07F3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A99B9C3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0D15D871" w14:textId="77777777" w:rsidTr="003E7BF8">
        <w:tc>
          <w:tcPr>
            <w:tcW w:w="851" w:type="dxa"/>
          </w:tcPr>
          <w:p w14:paraId="5F7F6E97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6C26D66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14:paraId="5BEBB406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7C663F70" w14:textId="77777777" w:rsidR="00C65020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Podnoszenie poziomu znajomości języka obcego</w:t>
            </w:r>
          </w:p>
          <w:p w14:paraId="799CB627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C04E9C9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338981FC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D4C82B4" w14:textId="020C2832" w:rsidR="001E75DD" w:rsidRPr="005045D8" w:rsidRDefault="007E2662" w:rsidP="001E75DD">
            <w:pPr>
              <w:numPr>
                <w:ilvl w:val="0"/>
                <w:numId w:val="9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Nauczanie w ramach podstawy </w:t>
            </w:r>
            <w:r w:rsidR="007B2050" w:rsidRPr="005045D8">
              <w:rPr>
                <w:rFonts w:asciiTheme="majorHAnsi" w:hAnsiTheme="majorHAnsi" w:cs="Arial"/>
                <w:color w:val="000000" w:themeColor="text1"/>
              </w:rPr>
              <w:t>programowej</w:t>
            </w:r>
          </w:p>
          <w:p w14:paraId="3B3F0B48" w14:textId="77777777" w:rsidR="007E2662" w:rsidRPr="005045D8" w:rsidRDefault="0012048F" w:rsidP="007E2662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</w:t>
            </w:r>
            <w:r w:rsidR="001E75DD" w:rsidRPr="005045D8">
              <w:rPr>
                <w:rFonts w:asciiTheme="majorHAnsi" w:hAnsiTheme="majorHAnsi" w:cs="Arial"/>
                <w:color w:val="000000" w:themeColor="text1"/>
              </w:rPr>
              <w:t>rezentacje w języku angielskim na uroczystościach grupowych i przedszkolnych</w:t>
            </w:r>
            <w:r w:rsidR="00FF1C30" w:rsidRPr="005045D8">
              <w:rPr>
                <w:rFonts w:asciiTheme="majorHAnsi" w:hAnsiTheme="majorHAnsi" w:cs="Arial"/>
                <w:color w:val="000000" w:themeColor="text1"/>
              </w:rPr>
              <w:t>, udział przedszkolaków w konkursach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  <w:r w:rsidR="00FF1C30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14:paraId="7CA0A577" w14:textId="77777777" w:rsidR="00CD6F95" w:rsidRPr="005045D8" w:rsidRDefault="00CD6F95" w:rsidP="0031774D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9F8BE0B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17026F4" w14:textId="74ED3FF5" w:rsidR="00C65020" w:rsidRPr="005045D8" w:rsidRDefault="00CA4E91" w:rsidP="00CA4E9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języka angielskiego</w:t>
            </w:r>
          </w:p>
        </w:tc>
        <w:tc>
          <w:tcPr>
            <w:tcW w:w="1559" w:type="dxa"/>
          </w:tcPr>
          <w:p w14:paraId="16930F46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2BD9F7D" w14:textId="77777777" w:rsidR="001E75DD" w:rsidRPr="005045D8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5F9C3495" w14:textId="77777777" w:rsidR="001E75DD" w:rsidRPr="005045D8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69A1E7C" w14:textId="77777777" w:rsidR="001E75DD" w:rsidRPr="005045D8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190332B" w14:textId="77777777" w:rsidR="001E75DD" w:rsidRPr="005045D8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407D455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63" w:type="dxa"/>
          </w:tcPr>
          <w:p w14:paraId="6B69A74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F4440DD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8793CEC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E22ED05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CEBB701" w14:textId="77777777" w:rsidR="00C65020" w:rsidRPr="005045D8" w:rsidRDefault="00C65020" w:rsidP="00BC192A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9D86134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3B98CA21" w14:textId="77777777" w:rsidTr="003E7BF8">
        <w:tc>
          <w:tcPr>
            <w:tcW w:w="851" w:type="dxa"/>
          </w:tcPr>
          <w:p w14:paraId="1A1D24A5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B138D41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14:paraId="681EE31B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03FB839D" w14:textId="77777777" w:rsidR="00C65020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Kształtowanie poczucia więzi przedszkola ze szkołą</w:t>
            </w:r>
          </w:p>
          <w:p w14:paraId="62F4DABA" w14:textId="77777777" w:rsidR="00867C5F" w:rsidRPr="005045D8" w:rsidRDefault="00867C5F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677F05A" w14:textId="77777777" w:rsidR="00DE12A7" w:rsidRPr="005045D8" w:rsidRDefault="00DE12A7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224CA448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1473419" w14:textId="77777777" w:rsidR="00B41B41" w:rsidRPr="005045D8" w:rsidRDefault="001E75DD" w:rsidP="00B41B4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Kształtowanie przyjaznego nastawienia przedszkolaków - spotkania rówieśnicze</w:t>
            </w:r>
            <w:r w:rsidR="00DE12A7" w:rsidRPr="005045D8">
              <w:rPr>
                <w:rFonts w:asciiTheme="majorHAnsi" w:hAnsiTheme="majorHAnsi" w:cs="Arial"/>
                <w:color w:val="000000" w:themeColor="text1"/>
              </w:rPr>
              <w:t xml:space="preserve"> w przedszkolu, udział w zajęciach otwartych, uroczystościach organizowanych w przedszkolu, </w:t>
            </w:r>
            <w:r w:rsidR="00D7175A" w:rsidRPr="005045D8">
              <w:rPr>
                <w:rFonts w:asciiTheme="majorHAnsi" w:hAnsiTheme="majorHAnsi" w:cs="Arial"/>
                <w:color w:val="000000" w:themeColor="text1"/>
              </w:rPr>
              <w:t>zajęcia biblioteczne, zajęcia</w:t>
            </w:r>
            <w:r w:rsidR="00DE12A7" w:rsidRPr="005045D8">
              <w:rPr>
                <w:rFonts w:asciiTheme="majorHAnsi" w:hAnsiTheme="majorHAnsi" w:cs="Arial"/>
                <w:color w:val="000000" w:themeColor="text1"/>
              </w:rPr>
              <w:t xml:space="preserve"> otwarte dla przyszłych uczniów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53A68A08" w14:textId="77777777" w:rsidR="008863EE" w:rsidRPr="005045D8" w:rsidRDefault="008863EE" w:rsidP="00B41B4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Zajęcia otwarte dla nauczycieli przyszłych klas pierwszych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370A44ED" w14:textId="77777777" w:rsidR="00B41B41" w:rsidRPr="005045D8" w:rsidRDefault="00B41B41" w:rsidP="00DE12A7">
            <w:pPr>
              <w:ind w:firstLine="708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14:paraId="200300C8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CBA9D8B" w14:textId="77777777" w:rsidR="007B2050" w:rsidRPr="005045D8" w:rsidRDefault="007B2050" w:rsidP="007B205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2D8A50E" w14:textId="46A673D6" w:rsidR="008863EE" w:rsidRPr="005045D8" w:rsidRDefault="007B2050" w:rsidP="003E7BF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i szkoły</w:t>
            </w:r>
          </w:p>
          <w:p w14:paraId="0C40DA7D" w14:textId="77777777" w:rsidR="008863EE" w:rsidRPr="005045D8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grup</w:t>
            </w:r>
          </w:p>
          <w:p w14:paraId="2F0A9D11" w14:textId="77777777" w:rsidR="008863EE" w:rsidRPr="005045D8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6- latków</w:t>
            </w:r>
          </w:p>
        </w:tc>
        <w:tc>
          <w:tcPr>
            <w:tcW w:w="1559" w:type="dxa"/>
          </w:tcPr>
          <w:p w14:paraId="45385CBB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F98396C" w14:textId="77777777" w:rsidR="007B2050" w:rsidRPr="005045D8" w:rsidRDefault="007B2050" w:rsidP="007B205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52921534" w14:textId="77777777" w:rsidR="00C65020" w:rsidRPr="005045D8" w:rsidRDefault="00C65020" w:rsidP="007B205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63" w:type="dxa"/>
          </w:tcPr>
          <w:p w14:paraId="494446E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B61E689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5D5F9F3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CE2B380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00CEF44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4405A1" w14:textId="77777777" w:rsidR="00C65020" w:rsidRPr="005045D8" w:rsidRDefault="00C65020" w:rsidP="00BC192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54A19" w:rsidRPr="005045D8" w14:paraId="0BEAE3C9" w14:textId="77777777" w:rsidTr="003E7BF8">
        <w:tc>
          <w:tcPr>
            <w:tcW w:w="851" w:type="dxa"/>
          </w:tcPr>
          <w:p w14:paraId="63B533AF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98CA1E8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14:paraId="4D314C0B" w14:textId="77777777" w:rsidR="00954A19" w:rsidRPr="005045D8" w:rsidRDefault="00954A19" w:rsidP="00954A1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045D8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Działanie na rzecz szerszego udostępniania kanonu edukacji klasycznej, wprowadzenia w dziedzictwo cywilizacyjne Europy, edukacji patriotycznej, nauczania historii oraz poznawania polskiej kultury, w tym osiągnięć duchowych i materialnych . </w:t>
            </w:r>
          </w:p>
          <w:p w14:paraId="773F1A69" w14:textId="77777777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>działania z zakresu edukacji patriotycznej,</w:t>
            </w:r>
          </w:p>
          <w:p w14:paraId="4AE514DF" w14:textId="65AFE1E1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>poszerzenie wiedzy przedszkolaków  na temat historii, tożsamości kulturowej i tradycji naszego regionu,</w:t>
            </w:r>
          </w:p>
          <w:p w14:paraId="515E8A0D" w14:textId="469B3077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 xml:space="preserve">prezentowanie dorobku kultury polskiej, </w:t>
            </w:r>
          </w:p>
          <w:p w14:paraId="32E2E2CD" w14:textId="2B62BB4A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>wprowadzenie w dziedzictwo kulturowe cywilizacji Europejskiej ,</w:t>
            </w:r>
          </w:p>
          <w:p w14:paraId="181482A0" w14:textId="77777777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 xml:space="preserve">realizacja zadań z zakresu wychowania w kontekście  edukacji klasycznej, </w:t>
            </w:r>
          </w:p>
          <w:p w14:paraId="632C193F" w14:textId="65E3EAD2" w:rsidR="00954A19" w:rsidRPr="005045D8" w:rsidRDefault="00954A19" w:rsidP="00954A1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045D8">
              <w:rPr>
                <w:rFonts w:asciiTheme="majorHAnsi" w:hAnsiTheme="majorHAnsi"/>
              </w:rPr>
              <w:t>wycieczki edukacyjne.</w:t>
            </w:r>
          </w:p>
        </w:tc>
        <w:tc>
          <w:tcPr>
            <w:tcW w:w="2268" w:type="dxa"/>
          </w:tcPr>
          <w:p w14:paraId="5B602398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2427522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A9456F2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i szkoły</w:t>
            </w:r>
          </w:p>
          <w:p w14:paraId="1B180DA4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7D8413A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grup</w:t>
            </w:r>
          </w:p>
          <w:p w14:paraId="3F2A8C5F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5 - 6 latków</w:t>
            </w:r>
          </w:p>
          <w:p w14:paraId="5E57F99E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0101749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DD1692B" w14:textId="3113E599" w:rsidR="00954A19" w:rsidRPr="005045D8" w:rsidRDefault="00954A19" w:rsidP="00954A19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Wg harmonogramu</w:t>
            </w:r>
          </w:p>
        </w:tc>
        <w:tc>
          <w:tcPr>
            <w:tcW w:w="1559" w:type="dxa"/>
          </w:tcPr>
          <w:p w14:paraId="3712A71D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1A1E697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55BC63F2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14:paraId="37532623" w14:textId="77777777" w:rsidR="00954A19" w:rsidRPr="005045D8" w:rsidRDefault="00954A19" w:rsidP="00954A1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2469F94D" w14:textId="77777777" w:rsidTr="003E7BF8">
        <w:tc>
          <w:tcPr>
            <w:tcW w:w="851" w:type="dxa"/>
          </w:tcPr>
          <w:p w14:paraId="6F8F2941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22E9793" w14:textId="77777777" w:rsidR="00C65020" w:rsidRPr="005045D8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14:paraId="3079D113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4C56843E" w14:textId="77777777" w:rsidR="004722B1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 xml:space="preserve">Baza przedszkola </w:t>
            </w:r>
          </w:p>
          <w:p w14:paraId="2E1C1D29" w14:textId="77777777" w:rsidR="00C65020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i organizacja pracy</w:t>
            </w:r>
          </w:p>
          <w:p w14:paraId="0797712F" w14:textId="77777777" w:rsidR="00867C5F" w:rsidRPr="005045D8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57DDCFE5" w14:textId="77777777" w:rsidR="00C65020" w:rsidRPr="005045D8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737D6A64" w14:textId="77777777" w:rsidR="00C65020" w:rsidRPr="005045D8" w:rsidRDefault="00C65020" w:rsidP="00DE12A7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D67753E" w14:textId="77777777" w:rsidR="00830AFF" w:rsidRPr="005045D8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Wyposażenie przedszkola w pomoce dydaktyczne, zabawki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75098930" w14:textId="77777777" w:rsidR="00830AFF" w:rsidRPr="005045D8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Systematyczne wzbogacanie przedszkola w sprzęt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09E0E316" w14:textId="77777777" w:rsidR="00830AFF" w:rsidRPr="005045D8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Dbanie o sale dydaktyczne i pielęgnowanie zieleni wokół przedszkola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3748528" w14:textId="5BF0988E" w:rsidR="00830AFF" w:rsidRPr="005045D8" w:rsidRDefault="00830AFF" w:rsidP="00BC192A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Wzbogacanie bazy przedszkola o nowe kąciki do zabaw tematycznych</w:t>
            </w:r>
            <w:r w:rsidR="00CA4E91" w:rsidRPr="005045D8">
              <w:rPr>
                <w:rFonts w:asciiTheme="majorHAnsi" w:hAnsiTheme="majorHAnsi" w:cs="Arial"/>
                <w:color w:val="000000" w:themeColor="text1"/>
              </w:rPr>
              <w:t xml:space="preserve"> w kontekście realizacji doradztwa zawodowego w przedszkolu.</w:t>
            </w:r>
          </w:p>
          <w:p w14:paraId="782511EA" w14:textId="77777777" w:rsidR="005B109C" w:rsidRPr="005045D8" w:rsidRDefault="00830AFF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Wzbogacanie bazy przedszk</w:t>
            </w:r>
            <w:r w:rsidR="00BC192A" w:rsidRPr="005045D8">
              <w:rPr>
                <w:rFonts w:asciiTheme="majorHAnsi" w:hAnsiTheme="majorHAnsi" w:cs="Arial"/>
                <w:color w:val="000000" w:themeColor="text1"/>
              </w:rPr>
              <w:t>ola o pomoce do zabaw badawczych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412D3BAA" w14:textId="538353A9" w:rsidR="005B109C" w:rsidRPr="005045D8" w:rsidRDefault="005B109C" w:rsidP="00CD6F95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Ustalenie</w:t>
            </w:r>
            <w:r w:rsidR="00FA1F47" w:rsidRPr="005045D8">
              <w:rPr>
                <w:rFonts w:asciiTheme="majorHAnsi" w:hAnsiTheme="majorHAnsi" w:cs="Arial"/>
                <w:color w:val="000000" w:themeColor="text1"/>
              </w:rPr>
              <w:t>/zmodyfikowanie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przedszkolnego zesta</w:t>
            </w:r>
            <w:r w:rsidR="00177AA5" w:rsidRPr="005045D8">
              <w:rPr>
                <w:rFonts w:asciiTheme="majorHAnsi" w:hAnsiTheme="majorHAnsi" w:cs="Arial"/>
                <w:color w:val="000000" w:themeColor="text1"/>
              </w:rPr>
              <w:t>wu pr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ogramów na rok szkolny 202</w:t>
            </w:r>
            <w:r w:rsidR="00CA4E91" w:rsidRPr="005045D8">
              <w:rPr>
                <w:rFonts w:asciiTheme="majorHAnsi" w:hAnsiTheme="majorHAnsi" w:cs="Arial"/>
                <w:color w:val="000000" w:themeColor="text1"/>
              </w:rPr>
              <w:t>1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/202</w:t>
            </w:r>
            <w:r w:rsidR="00CA4E91" w:rsidRPr="005045D8">
              <w:rPr>
                <w:rFonts w:asciiTheme="majorHAnsi" w:hAnsiTheme="majorHAnsi" w:cs="Arial"/>
                <w:color w:val="000000" w:themeColor="text1"/>
              </w:rPr>
              <w:t xml:space="preserve">2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zaopin</w:t>
            </w:r>
            <w:r w:rsidR="0012048F" w:rsidRPr="005045D8">
              <w:rPr>
                <w:rFonts w:asciiTheme="majorHAnsi" w:hAnsiTheme="majorHAnsi" w:cs="Arial"/>
                <w:color w:val="000000" w:themeColor="text1"/>
              </w:rPr>
              <w:t>iowanie przez radę pedagogiczną.</w:t>
            </w:r>
          </w:p>
          <w:p w14:paraId="7F56B3C2" w14:textId="77777777" w:rsidR="005B109C" w:rsidRPr="005045D8" w:rsidRDefault="005B109C" w:rsidP="00BC192A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Planowanie procesów wspomagania rozwoju i edukacji przez nauczycieli z wykorzystaniem przyjętych programów (plany miesięczne z uwzględnieniem potrzeb dzieci i nowej podstawy programowej)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14:paraId="3C3B12DC" w14:textId="77777777" w:rsidR="005B109C" w:rsidRPr="005045D8" w:rsidRDefault="005B109C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Analiza problemów, trudności edukacyjnych oraz sukcesów dzieci, ustalenie wniosków i sposobu realizacji (arkusz obserwacji i diagnozy gotowości szkolnej)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DFB8871" w14:textId="66E783DA" w:rsidR="00D3368A" w:rsidRPr="005045D8" w:rsidRDefault="00693130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Udział przedszkolaków w zajęciach </w:t>
            </w:r>
            <w:r w:rsidR="00D7175A" w:rsidRPr="005045D8">
              <w:rPr>
                <w:rFonts w:asciiTheme="majorHAnsi" w:hAnsiTheme="majorHAnsi" w:cs="Arial"/>
                <w:color w:val="000000" w:themeColor="text1"/>
              </w:rPr>
              <w:t xml:space="preserve">dodatkowych i indywidualnych oraz 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5045D8">
              <w:rPr>
                <w:rFonts w:asciiTheme="majorHAnsi" w:hAnsiTheme="majorHAnsi" w:cs="Arial"/>
                <w:color w:val="000000" w:themeColor="text1"/>
              </w:rPr>
              <w:t>korekcyjno</w:t>
            </w:r>
            <w:proofErr w:type="spellEnd"/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–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kompensacyjnych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55AE298C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57CB92D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6CD8BA9A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Pracownicy administracji</w:t>
            </w:r>
          </w:p>
          <w:p w14:paraId="517B9C2E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i obsługi</w:t>
            </w:r>
          </w:p>
          <w:p w14:paraId="0E2382D5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35ECAFF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69E5327" w14:textId="77777777" w:rsidR="00C65020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62E8FA0C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ECD9A5E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50A7D33A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15F320F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4C10490F" w14:textId="77777777" w:rsidR="00FA1F47" w:rsidRPr="005045D8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7CF9599" w14:textId="77777777" w:rsidR="000D32AF" w:rsidRPr="005045D8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1AADD8E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73027BA8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14ECB86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6E2B850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8CDA06B" w14:textId="77777777" w:rsidR="005B109C" w:rsidRPr="005045D8" w:rsidRDefault="005B109C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38FE7AA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2B72079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665B93F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Systematycznie w miarę  potrzeb</w:t>
            </w:r>
          </w:p>
          <w:p w14:paraId="27805FF5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2EE0B15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12BC647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7623444" w14:textId="77777777" w:rsidR="00C65020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5D7BCE17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19E3AAD" w14:textId="77777777" w:rsidR="00830AFF" w:rsidRPr="005045D8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Cały </w:t>
            </w:r>
            <w:r w:rsidR="005B109C" w:rsidRPr="005045D8">
              <w:rPr>
                <w:rFonts w:asciiTheme="majorHAnsi" w:hAnsiTheme="majorHAnsi" w:cs="Arial"/>
                <w:color w:val="000000" w:themeColor="text1"/>
              </w:rPr>
              <w:t>r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ok</w:t>
            </w:r>
          </w:p>
          <w:p w14:paraId="5E3DE799" w14:textId="77777777" w:rsidR="00FA1F47" w:rsidRPr="005045D8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7EAB007" w14:textId="77777777" w:rsidR="00D3368A" w:rsidRPr="005045D8" w:rsidRDefault="00D3368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49B232B" w14:textId="77777777" w:rsidR="00D3368A" w:rsidRPr="005045D8" w:rsidRDefault="00D3368A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EA11139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41E8110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023A2FDB" w14:textId="77777777" w:rsidR="005B109C" w:rsidRPr="005045D8" w:rsidRDefault="005B109C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D4A86BB" w14:textId="77777777" w:rsidR="005B109C" w:rsidRPr="005045D8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Po pierwszym półroczu</w:t>
            </w:r>
          </w:p>
        </w:tc>
        <w:tc>
          <w:tcPr>
            <w:tcW w:w="1163" w:type="dxa"/>
          </w:tcPr>
          <w:p w14:paraId="7F1F60D1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1D21B30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6FA7782D" w14:textId="77777777" w:rsidTr="003E7BF8">
        <w:tc>
          <w:tcPr>
            <w:tcW w:w="851" w:type="dxa"/>
          </w:tcPr>
          <w:p w14:paraId="108DB201" w14:textId="77777777" w:rsidR="00867C5F" w:rsidRPr="005045D8" w:rsidRDefault="00867C5F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26F2783A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14:paraId="3EFB14D3" w14:textId="77777777" w:rsidR="00C65020" w:rsidRPr="005045D8" w:rsidRDefault="00C65020" w:rsidP="00867C5F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415AAEA1" w14:textId="77777777" w:rsidR="00867C5F" w:rsidRPr="005045D8" w:rsidRDefault="00867C5F" w:rsidP="00867C5F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Promocja przedszkola</w:t>
            </w:r>
          </w:p>
          <w:p w14:paraId="4EEA375F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A5B0C09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61E9648C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1C3404D" w14:textId="77777777" w:rsidR="00693130" w:rsidRPr="005045D8" w:rsidRDefault="00693130" w:rsidP="00693130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Zamieszczanie ważnych wydarzeń z życia placówki na stronie internetowej Zespołu, na łamach gazetki przedszkolnej ,,Koszałek”,</w:t>
            </w:r>
            <w:r w:rsidR="000D32AF" w:rsidRPr="005045D8">
              <w:rPr>
                <w:rFonts w:asciiTheme="majorHAnsi" w:hAnsiTheme="majorHAnsi" w:cs="Arial"/>
                <w:color w:val="000000" w:themeColor="text1"/>
              </w:rPr>
              <w:t xml:space="preserve"> na tablicy przedszkolnej „ Z życia przedszkola”,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na stronie Urzędu Miasta Mława oraz w lokalnych mediach</w:t>
            </w:r>
            <w:r w:rsidR="000D32A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4A86A3F6" w14:textId="77777777" w:rsidR="000D32AF" w:rsidRPr="005045D8" w:rsidRDefault="00D7175A" w:rsidP="00F262A1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Udostępn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ienie materiałów informacyjnych.</w:t>
            </w:r>
          </w:p>
          <w:p w14:paraId="2A4CF3FA" w14:textId="77777777" w:rsidR="00D7175A" w:rsidRPr="005045D8" w:rsidRDefault="00F262A1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Wydanie </w:t>
            </w:r>
            <w:r w:rsidR="00D7175A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gazetki Koszałek</w:t>
            </w:r>
            <w:r w:rsidR="006C533E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.</w:t>
            </w:r>
          </w:p>
          <w:p w14:paraId="65388EF7" w14:textId="77777777" w:rsidR="00B63E61" w:rsidRPr="005045D8" w:rsidRDefault="00D7175A" w:rsidP="00F262A1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Gazetki tematyczne i okazjonalne</w:t>
            </w:r>
            <w:r w:rsidR="006C533E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.</w:t>
            </w:r>
          </w:p>
          <w:p w14:paraId="45D18F11" w14:textId="59CAB048" w:rsidR="006E2402" w:rsidRPr="005045D8" w:rsidRDefault="00CA4E91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Międzyprzedszkolny</w:t>
            </w:r>
            <w:proofErr w:type="spellEnd"/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k</w:t>
            </w:r>
            <w:r w:rsidR="006E2402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onkurs </w:t>
            </w:r>
            <w:r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plastyczny </w:t>
            </w:r>
            <w:r w:rsidR="006E2402" w:rsidRPr="005045D8">
              <w:rPr>
                <w:rFonts w:asciiTheme="majorHAnsi" w:hAnsiTheme="majorHAnsi" w:cs="Arial"/>
                <w:color w:val="000000" w:themeColor="text1"/>
                <w:u w:val="single"/>
              </w:rPr>
              <w:t>„Uchwyć piękno przyrody”.</w:t>
            </w:r>
          </w:p>
          <w:p w14:paraId="136A6A40" w14:textId="77777777" w:rsidR="008D7197" w:rsidRPr="005045D8" w:rsidRDefault="00693130" w:rsidP="008D7197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Poszukiwanie sponsorów i instytucji, które będą wspierać i promować działalność przedszkola</w:t>
            </w:r>
          </w:p>
          <w:p w14:paraId="747AE261" w14:textId="7F250FE9" w:rsidR="006C533E" w:rsidRPr="005045D8" w:rsidRDefault="006E2402" w:rsidP="00B94BFB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>Rok 202</w:t>
            </w:r>
            <w:r w:rsidR="00CA4E91"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>1</w:t>
            </w:r>
            <w:r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 xml:space="preserve"> </w:t>
            </w:r>
            <w:r w:rsidR="00F262A1"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 xml:space="preserve">– Rokiem </w:t>
            </w:r>
            <w:r w:rsidR="00CA4E91"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 xml:space="preserve">kard. Stefana Wyszyńskiego, przeprowadzenie konkursu plastycznego „Kardynał Stefan Wyszyński – wielki </w:t>
            </w:r>
            <w:r w:rsidR="00B94BFB"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>Polak</w:t>
            </w:r>
            <w:r w:rsidR="00CA4E91" w:rsidRPr="005045D8">
              <w:rPr>
                <w:rFonts w:asciiTheme="majorHAnsi" w:hAnsiTheme="majorHAnsi"/>
                <w:bCs/>
                <w:color w:val="000000" w:themeColor="text1"/>
                <w:kern w:val="36"/>
              </w:rPr>
              <w:t>”</w:t>
            </w:r>
          </w:p>
        </w:tc>
        <w:tc>
          <w:tcPr>
            <w:tcW w:w="2268" w:type="dxa"/>
          </w:tcPr>
          <w:p w14:paraId="294B87DE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1A82764" w14:textId="77777777" w:rsidR="00C65020" w:rsidRPr="005045D8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Nauczyciele przedszkola </w:t>
            </w:r>
            <w:r w:rsidR="00073865" w:rsidRPr="005045D8">
              <w:rPr>
                <w:rFonts w:asciiTheme="majorHAnsi" w:hAnsiTheme="majorHAnsi" w:cs="Arial"/>
                <w:color w:val="000000" w:themeColor="text1"/>
              </w:rPr>
              <w:t>Zespół ds. promocji</w:t>
            </w:r>
          </w:p>
          <w:p w14:paraId="3AFBF5B4" w14:textId="77777777" w:rsidR="007D5DF0" w:rsidRPr="005045D8" w:rsidRDefault="007D5DF0" w:rsidP="00B41B41">
            <w:pPr>
              <w:ind w:firstLine="708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F0DD414" w14:textId="77777777" w:rsidR="007D5DF0" w:rsidRPr="005045D8" w:rsidRDefault="007D5DF0" w:rsidP="00B41B41">
            <w:pPr>
              <w:ind w:firstLine="708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08DED5E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FD7EA6A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7948D858" w14:textId="77777777" w:rsidR="008863EE" w:rsidRPr="005045D8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AA0AC97" w14:textId="77777777" w:rsidR="008863EE" w:rsidRPr="005045D8" w:rsidRDefault="008863EE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10A0A2E" w14:textId="77777777" w:rsidR="00174864" w:rsidRPr="005045D8" w:rsidRDefault="00174864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9353AC8" w14:textId="77777777" w:rsidR="008863EE" w:rsidRPr="005045D8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A1D1414" w14:textId="77777777" w:rsidR="00174864" w:rsidRPr="005045D8" w:rsidRDefault="0017486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898073A" w14:textId="77777777" w:rsidR="00174864" w:rsidRPr="005045D8" w:rsidRDefault="0017486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61869EC" w14:textId="77777777" w:rsidR="007D5DF0" w:rsidRPr="005045D8" w:rsidRDefault="007D5DF0" w:rsidP="006C533E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1A446FF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6446A51" w14:textId="77777777" w:rsidR="00C65020" w:rsidRPr="005045D8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69AFA2C7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204A814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B0BD70" w14:textId="77777777" w:rsidR="006C533E" w:rsidRPr="005045D8" w:rsidRDefault="006C533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260580A" w14:textId="77777777" w:rsidR="006C533E" w:rsidRPr="005045D8" w:rsidRDefault="006C533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51E561E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67DA989C" w14:textId="77777777" w:rsidR="008D7197" w:rsidRPr="005045D8" w:rsidRDefault="008D719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EA1C789" w14:textId="77777777" w:rsidR="008D7197" w:rsidRPr="005045D8" w:rsidRDefault="008D7197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F70AA5D" w14:textId="4472C166" w:rsidR="00B72D81" w:rsidRPr="005045D8" w:rsidRDefault="00CA4E9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marzec</w:t>
            </w:r>
          </w:p>
          <w:p w14:paraId="0CDED6A4" w14:textId="77777777" w:rsidR="006C533E" w:rsidRPr="005045D8" w:rsidRDefault="006C533E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BDD14A3" w14:textId="77777777" w:rsidR="006C533E" w:rsidRPr="005045D8" w:rsidRDefault="006C533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IX/XII</w:t>
            </w:r>
          </w:p>
          <w:p w14:paraId="47C0E420" w14:textId="77777777" w:rsidR="00174864" w:rsidRPr="005045D8" w:rsidRDefault="00174864" w:rsidP="00CA4E9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DFC6F0C" w14:textId="3C420C56" w:rsidR="00174864" w:rsidRPr="005045D8" w:rsidRDefault="00CA4E91" w:rsidP="00CA4E9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wrzesień</w:t>
            </w:r>
          </w:p>
          <w:p w14:paraId="683D0DE0" w14:textId="77777777" w:rsidR="006E2402" w:rsidRPr="005045D8" w:rsidRDefault="006E2402" w:rsidP="006C533E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63" w:type="dxa"/>
          </w:tcPr>
          <w:p w14:paraId="094A4782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1A606B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95D698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6AF140AF" w14:textId="77777777" w:rsidTr="003E7BF8">
        <w:tc>
          <w:tcPr>
            <w:tcW w:w="851" w:type="dxa"/>
          </w:tcPr>
          <w:p w14:paraId="06BA4ADD" w14:textId="77777777" w:rsidR="008D2100" w:rsidRPr="005045D8" w:rsidRDefault="008D210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3D6C525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14:paraId="5155F382" w14:textId="77777777" w:rsidR="008D2100" w:rsidRPr="005045D8" w:rsidRDefault="008D210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696B9E9C" w14:textId="77777777" w:rsidR="00C65020" w:rsidRPr="005045D8" w:rsidRDefault="008D2100" w:rsidP="008D210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Współpraca z rodzicami i środowiskiem lokalnym</w:t>
            </w:r>
          </w:p>
          <w:p w14:paraId="60B0C573" w14:textId="77777777" w:rsidR="008D2100" w:rsidRPr="005045D8" w:rsidRDefault="008D2100" w:rsidP="008D210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7893B380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4BCF294" w14:textId="0B0D0E3E" w:rsidR="00954A19" w:rsidRPr="005045D8" w:rsidRDefault="00954A19" w:rsidP="00954A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u w:val="single"/>
              </w:rPr>
            </w:pPr>
            <w:r w:rsidRPr="005045D8">
              <w:rPr>
                <w:rFonts w:ascii="Cambria" w:hAnsi="Cambria" w:cstheme="minorHAnsi"/>
                <w:color w:val="000000" w:themeColor="text1"/>
                <w:sz w:val="22"/>
                <w:szCs w:val="22"/>
                <w:u w:val="single"/>
              </w:rPr>
              <w:t>Wspomaganie wychowawczej roli rodziny</w:t>
            </w:r>
          </w:p>
          <w:p w14:paraId="555A36D3" w14:textId="77777777" w:rsidR="007D5DF0" w:rsidRPr="005045D8" w:rsidRDefault="00FF1C30" w:rsidP="00177AA5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Zapraszanie rodziców na imprezy</w:t>
            </w:r>
            <w:r w:rsidR="00177AA5" w:rsidRPr="005045D8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="007D5DF0" w:rsidRPr="005045D8">
              <w:rPr>
                <w:rFonts w:asciiTheme="majorHAnsi" w:hAnsiTheme="majorHAnsi" w:cs="Arial"/>
                <w:color w:val="000000" w:themeColor="text1"/>
              </w:rPr>
              <w:t>i uroczystości oraz konkursy przedszkolne.</w:t>
            </w:r>
          </w:p>
          <w:p w14:paraId="00F62A47" w14:textId="77777777" w:rsidR="007D5DF0" w:rsidRPr="005045D8" w:rsidRDefault="007D5DF0" w:rsidP="000D32AF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Aktywizowanie przedstawicieli z poszczególnych grup Rady Rodziców do przekazywania pozostałym rodzicom informacji o planowanych działaniach przedszkola i pozyskiwania od rodziców informacji o pracy przedszkola.</w:t>
            </w:r>
          </w:p>
          <w:p w14:paraId="7EC08F4D" w14:textId="77777777" w:rsidR="007D5DF0" w:rsidRPr="005045D8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Wspieranie rodziców w wychowaniu dziecka poprzez publikacje w „Koszałku” oraz na stronie internetowej.</w:t>
            </w:r>
          </w:p>
          <w:p w14:paraId="3C466EF1" w14:textId="77777777" w:rsidR="007D5DF0" w:rsidRPr="005045D8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Rodzice uczestnikami i obserwatorami zajęć dydaktycznych w grupach.</w:t>
            </w:r>
          </w:p>
          <w:p w14:paraId="751ADD34" w14:textId="77777777" w:rsidR="007D5DF0" w:rsidRPr="005045D8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Organizowanie Dni Otwartych w przedszkolu zgodnie z harmonogramem.</w:t>
            </w:r>
          </w:p>
          <w:p w14:paraId="22A502F0" w14:textId="77777777" w:rsidR="007D5DF0" w:rsidRPr="005045D8" w:rsidRDefault="007D5DF0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Współpraca z instytucjami i organizacjami działającymi w środowisku (MDK, Policja, Straż Pożarna, MOPS, Stowarzys</w:t>
            </w:r>
            <w:r w:rsidR="000D32AF" w:rsidRPr="005045D8">
              <w:rPr>
                <w:rFonts w:asciiTheme="majorHAnsi" w:hAnsiTheme="majorHAnsi" w:cs="Arial"/>
                <w:color w:val="000000" w:themeColor="text1"/>
              </w:rPr>
              <w:t>zenie Przyjaciół SP1, muzeum</w:t>
            </w:r>
            <w:r w:rsidR="007655FD" w:rsidRPr="005045D8">
              <w:rPr>
                <w:rFonts w:asciiTheme="majorHAnsi" w:hAnsiTheme="majorHAnsi" w:cs="Arial"/>
                <w:color w:val="000000" w:themeColor="text1"/>
              </w:rPr>
              <w:t xml:space="preserve"> PSSE-w zakresie przeciwdziałania COVID-19,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7655FD" w:rsidRPr="005045D8">
              <w:rPr>
                <w:rFonts w:asciiTheme="majorHAnsi" w:hAnsiTheme="majorHAnsi" w:cs="Arial"/>
                <w:color w:val="000000" w:themeColor="text1"/>
              </w:rPr>
              <w:t>stosowanie zaleceniem reżimu sanitarnego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)</w:t>
            </w:r>
            <w:r w:rsidR="00177AA5" w:rsidRPr="005045D8">
              <w:rPr>
                <w:rFonts w:asciiTheme="majorHAnsi" w:hAnsiTheme="majorHAnsi" w:cs="Arial"/>
                <w:color w:val="000000" w:themeColor="text1"/>
              </w:rPr>
              <w:t>-  organizowanie spotkań w oparciu o elementy doradztwa zawodowego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2F6E6C28" w14:textId="77777777" w:rsidR="007D5DF0" w:rsidRPr="005045D8" w:rsidRDefault="006C533E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Organizowanie konkursów </w:t>
            </w:r>
            <w:proofErr w:type="spellStart"/>
            <w:r w:rsidRPr="005045D8">
              <w:rPr>
                <w:rFonts w:asciiTheme="majorHAnsi" w:hAnsiTheme="majorHAnsi" w:cs="Arial"/>
                <w:color w:val="000000" w:themeColor="text1"/>
              </w:rPr>
              <w:t>M</w:t>
            </w:r>
            <w:r w:rsidR="00073865" w:rsidRPr="005045D8">
              <w:rPr>
                <w:rFonts w:asciiTheme="majorHAnsi" w:hAnsiTheme="majorHAnsi" w:cs="Arial"/>
                <w:color w:val="000000" w:themeColor="text1"/>
              </w:rPr>
              <w:t>ię</w:t>
            </w:r>
            <w:r w:rsidR="007D5DF0" w:rsidRPr="005045D8">
              <w:rPr>
                <w:rFonts w:asciiTheme="majorHAnsi" w:hAnsiTheme="majorHAnsi" w:cs="Arial"/>
                <w:color w:val="000000" w:themeColor="text1"/>
              </w:rPr>
              <w:t>dzyprzedszkolnych</w:t>
            </w:r>
            <w:proofErr w:type="spellEnd"/>
            <w:r w:rsidR="007D5DF0" w:rsidRPr="005045D8">
              <w:rPr>
                <w:rFonts w:asciiTheme="majorHAnsi" w:hAnsiTheme="majorHAnsi" w:cs="Arial"/>
                <w:color w:val="000000" w:themeColor="text1"/>
              </w:rPr>
              <w:t>, imprez na rzecz środowiska lokalnego i rodzinnego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3A38127F" w14:textId="77777777" w:rsidR="007D5DF0" w:rsidRPr="005045D8" w:rsidRDefault="007D5DF0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Współpraca z Radą Rodziców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42A756B" w14:textId="77777777" w:rsidR="000D32AF" w:rsidRPr="005045D8" w:rsidRDefault="007D5DF0" w:rsidP="002E0384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Udział w różnorodnych akcjach charytatywnych o zasięgu lokalnym i ogólnopolskim</w:t>
            </w:r>
            <w:r w:rsidR="00174864" w:rsidRPr="005045D8"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</w:p>
          <w:p w14:paraId="3BE75733" w14:textId="77777777" w:rsidR="009A0CA9" w:rsidRPr="005045D8" w:rsidRDefault="000741C5" w:rsidP="009A0CA9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Współpraca z rodzicami w zakresie przesyłania informacji drogą</w:t>
            </w:r>
            <w:r w:rsidR="002E0384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elektroniczną(zdalne nauczanie)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35090463" w14:textId="77777777" w:rsidR="009A0CA9" w:rsidRPr="005045D8" w:rsidRDefault="009A0CA9" w:rsidP="009A0CA9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5FA2108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D20C4B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302E71AA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00CB4720" w14:textId="77777777" w:rsidR="00C6502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Rada Rodziców</w:t>
            </w:r>
          </w:p>
          <w:p w14:paraId="11744B3A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576B72E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65E2D27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5F6ED44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CF8F0BD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53874DA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1E7A225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E441BD7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5ECDC01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AC0D51F" w14:textId="77777777" w:rsidR="007D5DF0" w:rsidRPr="005045D8" w:rsidRDefault="007D5DF0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2BD0066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14:paraId="27C4FF61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B85FA2A" w14:textId="77777777" w:rsidR="00174864" w:rsidRPr="005045D8" w:rsidRDefault="0017486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DDB0A80" w14:textId="77777777" w:rsidR="00174864" w:rsidRPr="005045D8" w:rsidRDefault="0017486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8529B7A" w14:textId="77777777" w:rsidR="00174864" w:rsidRPr="005045D8" w:rsidRDefault="00174864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4236791" w14:textId="77777777" w:rsidR="00174864" w:rsidRPr="005045D8" w:rsidRDefault="00174864" w:rsidP="002E038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6D49141E" w14:textId="77777777" w:rsidR="006C533E" w:rsidRPr="005045D8" w:rsidRDefault="006C533E" w:rsidP="002E038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Dyrektor</w:t>
            </w:r>
          </w:p>
          <w:p w14:paraId="2795B910" w14:textId="77777777" w:rsidR="006C533E" w:rsidRPr="005045D8" w:rsidRDefault="006C533E" w:rsidP="002E038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Wolontariat</w:t>
            </w:r>
          </w:p>
          <w:p w14:paraId="35E95F86" w14:textId="77777777" w:rsidR="006C533E" w:rsidRPr="005045D8" w:rsidRDefault="006C533E" w:rsidP="002E038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50260CF" w14:textId="77777777" w:rsidR="006C533E" w:rsidRPr="005045D8" w:rsidRDefault="006C533E" w:rsidP="002E038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Nauczyciele przedszkola</w:t>
            </w:r>
          </w:p>
        </w:tc>
        <w:tc>
          <w:tcPr>
            <w:tcW w:w="1559" w:type="dxa"/>
          </w:tcPr>
          <w:p w14:paraId="5748C9D4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E73A1AF" w14:textId="77777777" w:rsidR="00C6502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550E7DFB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803E3FF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84E7100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451CBCA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103E677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8B69C9B" w14:textId="77777777" w:rsidR="007D5DF0" w:rsidRPr="005045D8" w:rsidRDefault="007D5DF0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0A29104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7A234D2" w14:textId="77777777" w:rsidR="007D5DF0" w:rsidRPr="005045D8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Według harmonogramu</w:t>
            </w:r>
          </w:p>
          <w:p w14:paraId="04D14B7D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C499CCD" w14:textId="77777777" w:rsidR="00073865" w:rsidRPr="005045D8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Według harmonogramu</w:t>
            </w:r>
          </w:p>
          <w:p w14:paraId="5F114C9F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5B55C2F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99E4A8C" w14:textId="77777777" w:rsidR="007D5DF0" w:rsidRPr="005045D8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189E9DAD" w14:textId="77777777" w:rsidR="00073865" w:rsidRPr="005045D8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7707E97" w14:textId="77777777" w:rsidR="00174864" w:rsidRPr="005045D8" w:rsidRDefault="00174864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1B5420B" w14:textId="77777777" w:rsidR="00174864" w:rsidRPr="005045D8" w:rsidRDefault="0017486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1B37C03" w14:textId="77777777" w:rsidR="00073865" w:rsidRPr="005045D8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5DA934A9" w14:textId="77777777" w:rsidR="00073865" w:rsidRPr="005045D8" w:rsidRDefault="00073865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F5632BB" w14:textId="77777777" w:rsidR="006C533E" w:rsidRPr="005045D8" w:rsidRDefault="006C533E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8E4F9A9" w14:textId="77777777" w:rsidR="006C533E" w:rsidRPr="005045D8" w:rsidRDefault="006C533E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334ABE68" w14:textId="77777777" w:rsidR="006C533E" w:rsidRPr="005045D8" w:rsidRDefault="006C533E" w:rsidP="006C533E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W miarę potrzeb</w:t>
            </w:r>
          </w:p>
        </w:tc>
        <w:tc>
          <w:tcPr>
            <w:tcW w:w="1163" w:type="dxa"/>
          </w:tcPr>
          <w:p w14:paraId="557778D7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363C0D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4EB1304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945386D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F927B5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193DA2F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025FB7E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C2DD004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491E89F" w14:textId="77777777" w:rsidR="008D2100" w:rsidRPr="005045D8" w:rsidRDefault="008D210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C95D3F6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20C2E" w:rsidRPr="005045D8" w14:paraId="6B4ED443" w14:textId="77777777" w:rsidTr="003E7BF8">
        <w:tc>
          <w:tcPr>
            <w:tcW w:w="851" w:type="dxa"/>
          </w:tcPr>
          <w:p w14:paraId="444B5BE1" w14:textId="77777777" w:rsidR="008D2100" w:rsidRPr="005045D8" w:rsidRDefault="008D210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A10AC92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8.</w:t>
            </w:r>
          </w:p>
        </w:tc>
        <w:tc>
          <w:tcPr>
            <w:tcW w:w="2268" w:type="dxa"/>
          </w:tcPr>
          <w:p w14:paraId="0CB90AC0" w14:textId="77777777" w:rsidR="008D2100" w:rsidRPr="005045D8" w:rsidRDefault="008D210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31DE1396" w14:textId="77777777" w:rsidR="00C65020" w:rsidRPr="005045D8" w:rsidRDefault="008D2100" w:rsidP="008D210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 xml:space="preserve">Propagowanie bezpiecznych </w:t>
            </w:r>
            <w:proofErr w:type="spellStart"/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>zachowań</w:t>
            </w:r>
            <w:proofErr w:type="spellEnd"/>
            <w:r w:rsidRPr="005045D8">
              <w:rPr>
                <w:rFonts w:asciiTheme="majorHAnsi" w:hAnsiTheme="majorHAnsi" w:cs="Arial"/>
                <w:b/>
                <w:color w:val="000000" w:themeColor="text1"/>
              </w:rPr>
              <w:t xml:space="preserve"> wśród przedszkolaków</w:t>
            </w:r>
          </w:p>
          <w:p w14:paraId="2FA21EEF" w14:textId="77777777" w:rsidR="008D2100" w:rsidRPr="005045D8" w:rsidRDefault="008D2100" w:rsidP="008D2100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9898E90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7088" w:type="dxa"/>
          </w:tcPr>
          <w:p w14:paraId="2D2F1F0D" w14:textId="77777777" w:rsidR="00C65020" w:rsidRPr="005045D8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03C70F91" w14:textId="77777777" w:rsidR="00177AA5" w:rsidRPr="005045D8" w:rsidRDefault="00B74947" w:rsidP="00177AA5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Zawarcie kontraktów grupowych „Kodeks Przedszkolaka” – przygotowanie formy graficznej w salach. Uwzględnienie treści dotyczących: norm zachowania i postępowania w grupie, zasad bezpiecznego korzystania z zabawek i wyposażenia przedszkola,</w:t>
            </w:r>
            <w:r w:rsidR="00BC192A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zasad bezpiecznego korzystania ze sprzętu ogrodowego, zasad korzystania z urządzeń sanitarnych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06ACD8FD" w14:textId="77777777" w:rsidR="00B74947" w:rsidRPr="005045D8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Uświadomienia niebezpieczeństw związanych z oddalaniem się od opiekunów i wspólne ustalenie kryteriów doboru miejsc bezpiecznych do zabaw:</w:t>
            </w:r>
          </w:p>
          <w:p w14:paraId="2FF31D52" w14:textId="0F389B4C" w:rsidR="00134BF4" w:rsidRPr="005045D8" w:rsidRDefault="006C533E" w:rsidP="00F603AB">
            <w:p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     </w:t>
            </w:r>
            <w:r w:rsidR="00B74947" w:rsidRPr="005045D8">
              <w:rPr>
                <w:rFonts w:asciiTheme="majorHAnsi" w:hAnsiTheme="majorHAnsi" w:cs="Arial"/>
                <w:color w:val="000000" w:themeColor="text1"/>
              </w:rPr>
              <w:t>oglądanie plansz, dostrzeganie związków</w:t>
            </w:r>
            <w:r w:rsidR="003E7BF8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74947" w:rsidRPr="005045D8">
              <w:rPr>
                <w:rFonts w:asciiTheme="majorHAnsi" w:hAnsiTheme="majorHAnsi" w:cs="Arial"/>
                <w:color w:val="000000" w:themeColor="text1"/>
              </w:rPr>
              <w:t xml:space="preserve">przyczynowo — </w:t>
            </w:r>
            <w:r w:rsidR="003E7BF8" w:rsidRPr="005045D8">
              <w:rPr>
                <w:rFonts w:asciiTheme="majorHAnsi" w:hAnsiTheme="majorHAnsi" w:cs="Arial"/>
                <w:color w:val="000000" w:themeColor="text1"/>
              </w:rPr>
              <w:br/>
              <w:t xml:space="preserve">       </w:t>
            </w:r>
            <w:r w:rsidR="00B74947" w:rsidRPr="005045D8">
              <w:rPr>
                <w:rFonts w:asciiTheme="majorHAnsi" w:hAnsiTheme="majorHAnsi" w:cs="Arial"/>
                <w:color w:val="000000" w:themeColor="text1"/>
              </w:rPr>
              <w:t xml:space="preserve">skutkowych na podstawie historyjek obrazkowych, </w:t>
            </w:r>
            <w:r w:rsidR="003E7BF8" w:rsidRPr="005045D8">
              <w:rPr>
                <w:rFonts w:asciiTheme="majorHAnsi" w:hAnsiTheme="majorHAnsi" w:cs="Arial"/>
                <w:color w:val="000000" w:themeColor="text1"/>
              </w:rPr>
              <w:br/>
              <w:t xml:space="preserve">       </w:t>
            </w:r>
            <w:r w:rsidR="00B74947" w:rsidRPr="005045D8">
              <w:rPr>
                <w:rFonts w:asciiTheme="majorHAnsi" w:hAnsiTheme="majorHAnsi" w:cs="Arial"/>
                <w:color w:val="000000" w:themeColor="text1"/>
              </w:rPr>
              <w:t>rozwiązywanie rebusów i zagadek</w:t>
            </w:r>
            <w:r w:rsidR="000D32AF" w:rsidRPr="005045D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CB898D0" w14:textId="77777777" w:rsidR="000D32AF" w:rsidRPr="005045D8" w:rsidRDefault="000D32AF" w:rsidP="00F603AB">
            <w:pPr>
              <w:pStyle w:val="Akapitzlist"/>
              <w:numPr>
                <w:ilvl w:val="0"/>
                <w:numId w:val="40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Realizacja programu „Zdrowie i Bezpieczeństwo” oraz autorskiego programu „Radosny przedszkolak”</w:t>
            </w:r>
          </w:p>
          <w:p w14:paraId="70CB205D" w14:textId="77777777" w:rsidR="00134BF4" w:rsidRPr="005045D8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Czuwanie nad bezpieczeństwem w budynku i w ogrodzie - wspólnie z dziećmi kontrolowanie zabawek i sprzętu pod kątem bezpiecznej zabawy</w:t>
            </w:r>
          </w:p>
          <w:p w14:paraId="3BA58C34" w14:textId="77777777" w:rsidR="00134BF4" w:rsidRPr="005045D8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Organizowanie wycieczek i spacerów - zwrócenie uwagi dzieci na bezpieczne zachowania podczas wycieczek, spacerów.</w:t>
            </w:r>
          </w:p>
          <w:p w14:paraId="59008539" w14:textId="77777777" w:rsidR="00134BF4" w:rsidRPr="005045D8" w:rsidRDefault="00B74947" w:rsidP="0074187B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Poznanie przez dzieci zagrożeń p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>łynących ze strony innych ludzi. U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świadomienie dzieciom potrzeby zachowania ostrożności wobec nieznajomych w różnych miejscach i sytuacjach (praca z tekstem, historyjka obrazkową, filmem edukacyjnym),</w:t>
            </w:r>
            <w:r w:rsidR="00134BF4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organizowanie zajęć i zabaw uczących dzieci gdzie i jak szukać pomocy.</w:t>
            </w:r>
          </w:p>
          <w:p w14:paraId="0E992483" w14:textId="277D33C6" w:rsidR="00134BF4" w:rsidRPr="005045D8" w:rsidRDefault="00B74947" w:rsidP="007E79F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Dostarczenie możliwości obserwowania zwierząt w bezpiecznym otoczeniu oraz nabywanie nowych</w:t>
            </w:r>
            <w:r w:rsidR="004E385F" w:rsidRPr="005045D8">
              <w:rPr>
                <w:rFonts w:asciiTheme="majorHAnsi" w:hAnsiTheme="majorHAnsi" w:cs="Arial"/>
                <w:color w:val="000000" w:themeColor="text1"/>
              </w:rPr>
              <w:t xml:space="preserve">  wiadomości.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U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świadomienie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 xml:space="preserve"> dzieciom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, w jakich 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 xml:space="preserve">  s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ytuacjach zwierzęta mogą być groźne 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(wystraszone, chore, bezpańs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>kie).</w:t>
            </w:r>
            <w:r w:rsidR="003E7BF8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>W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skazanie bezpiecznych postaw (postawy 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 xml:space="preserve">  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obronne),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 xml:space="preserve">  z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organizowanie np. spotkania z  </w:t>
            </w:r>
            <w:r w:rsidR="006C533E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lekarzem </w:t>
            </w:r>
            <w:r w:rsidR="0074187B" w:rsidRPr="005045D8">
              <w:rPr>
                <w:rFonts w:asciiTheme="majorHAnsi" w:hAnsiTheme="majorHAnsi" w:cs="Arial"/>
                <w:color w:val="000000" w:themeColor="text1"/>
              </w:rPr>
              <w:t xml:space="preserve">  weterynarzem.</w:t>
            </w:r>
          </w:p>
          <w:p w14:paraId="241A750E" w14:textId="1844C7E4" w:rsidR="00134BF4" w:rsidRPr="005045D8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Wdrażanie do kulturalnego i bezpiecznego uczestnictwa w ruchu drogowym:</w:t>
            </w:r>
            <w:r w:rsidR="00134BF4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wycieczka na skrzyżowanie, obserwacja ruchu ulicznego - praktyczna nauka przechodzenia przez jezdnię w miejscach dozwolonych</w:t>
            </w:r>
            <w:r w:rsidR="00134BF4" w:rsidRPr="005045D8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spotkanie z policjantem lub strażnikiem miejski</w:t>
            </w:r>
            <w:r w:rsidR="00134BF4" w:rsidRPr="005045D8">
              <w:rPr>
                <w:rFonts w:asciiTheme="majorHAnsi" w:hAnsiTheme="majorHAnsi" w:cs="Arial"/>
                <w:color w:val="000000" w:themeColor="text1"/>
              </w:rPr>
              <w:t xml:space="preserve">m,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omawianie historyjek obrazkowych, plansz i filmów edukacyjnych,</w:t>
            </w:r>
            <w:r w:rsidR="00134BF4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14:paraId="26096E28" w14:textId="77777777" w:rsidR="008D7197" w:rsidRPr="005045D8" w:rsidRDefault="008D7197" w:rsidP="008D7197">
            <w:pPr>
              <w:pStyle w:val="menfont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 w:rsidRPr="005045D8">
              <w:rPr>
                <w:rFonts w:asciiTheme="majorHAnsi" w:hAnsiTheme="majorHAnsi"/>
                <w:color w:val="000000" w:themeColor="text1"/>
              </w:rPr>
              <w:t xml:space="preserve">Rozwijanie kompetencji cyfrowych przedszkolaków </w:t>
            </w:r>
            <w:r w:rsidR="004E385F" w:rsidRPr="005045D8">
              <w:rPr>
                <w:rFonts w:asciiTheme="majorHAnsi" w:hAnsiTheme="majorHAnsi"/>
                <w:color w:val="000000" w:themeColor="text1"/>
              </w:rPr>
              <w:t>i nauczycieli. W</w:t>
            </w:r>
            <w:r w:rsidR="00025287" w:rsidRPr="005045D8">
              <w:rPr>
                <w:rFonts w:asciiTheme="majorHAnsi" w:hAnsiTheme="majorHAnsi"/>
                <w:color w:val="000000" w:themeColor="text1"/>
              </w:rPr>
              <w:t xml:space="preserve">ykorzystanie </w:t>
            </w:r>
            <w:r w:rsidR="004E385F" w:rsidRPr="005045D8">
              <w:rPr>
                <w:rFonts w:asciiTheme="majorHAnsi" w:hAnsiTheme="majorHAnsi"/>
                <w:color w:val="000000" w:themeColor="text1"/>
              </w:rPr>
              <w:t xml:space="preserve">podczas zajęć </w:t>
            </w:r>
            <w:r w:rsidR="00025287" w:rsidRPr="005045D8">
              <w:rPr>
                <w:rFonts w:asciiTheme="majorHAnsi" w:hAnsiTheme="majorHAnsi"/>
                <w:color w:val="000000" w:themeColor="text1"/>
              </w:rPr>
              <w:t>technologii cyfrowych</w:t>
            </w:r>
            <w:r w:rsidR="004E385F" w:rsidRPr="005045D8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52D3C6BA" w14:textId="48B8FC37" w:rsidR="00DC71AB" w:rsidRPr="005045D8" w:rsidRDefault="008D7197" w:rsidP="008D7197">
            <w:pPr>
              <w:pStyle w:val="menfont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 w:rsidRPr="005045D8">
              <w:rPr>
                <w:rFonts w:asciiTheme="majorHAnsi" w:hAnsiTheme="majorHAnsi"/>
                <w:color w:val="000000" w:themeColor="text1"/>
              </w:rPr>
              <w:t>Bezpieczne i odpowiedzialne korzystanie z zasobów dostęp</w:t>
            </w:r>
            <w:r w:rsidR="004E385F" w:rsidRPr="005045D8">
              <w:rPr>
                <w:rFonts w:asciiTheme="majorHAnsi" w:hAnsiTheme="majorHAnsi"/>
                <w:color w:val="000000" w:themeColor="text1"/>
              </w:rPr>
              <w:t>nych w sieci. R</w:t>
            </w:r>
            <w:r w:rsidR="00025287" w:rsidRPr="005045D8">
              <w:rPr>
                <w:rFonts w:asciiTheme="majorHAnsi" w:hAnsiTheme="majorHAnsi"/>
                <w:color w:val="000000" w:themeColor="text1"/>
              </w:rPr>
              <w:t>ea</w:t>
            </w:r>
            <w:r w:rsidR="000E296E" w:rsidRPr="005045D8">
              <w:rPr>
                <w:rFonts w:asciiTheme="majorHAnsi" w:hAnsiTheme="majorHAnsi"/>
                <w:color w:val="000000" w:themeColor="text1"/>
              </w:rPr>
              <w:t>lizacja innowacji</w:t>
            </w:r>
            <w:r w:rsidR="004E385F" w:rsidRPr="005045D8">
              <w:rPr>
                <w:rFonts w:asciiTheme="majorHAnsi" w:hAnsiTheme="majorHAnsi"/>
                <w:color w:val="000000" w:themeColor="text1"/>
              </w:rPr>
              <w:t xml:space="preserve"> ,,</w:t>
            </w:r>
            <w:r w:rsidR="00D20C2E" w:rsidRPr="005045D8">
              <w:rPr>
                <w:rFonts w:asciiTheme="majorHAnsi" w:hAnsiTheme="majorHAnsi"/>
                <w:color w:val="000000" w:themeColor="text1"/>
              </w:rPr>
              <w:t>Przedszkolaki kodują</w:t>
            </w:r>
            <w:r w:rsidR="000E296E" w:rsidRPr="005045D8">
              <w:rPr>
                <w:rFonts w:asciiTheme="majorHAnsi" w:hAnsiTheme="majorHAnsi"/>
                <w:color w:val="000000" w:themeColor="text1"/>
              </w:rPr>
              <w:t>”.</w:t>
            </w:r>
            <w:r w:rsidR="00CA4E91" w:rsidRPr="005045D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217BB161" w14:textId="77777777" w:rsidR="005F5F5C" w:rsidRPr="005045D8" w:rsidRDefault="005F5F5C" w:rsidP="005F5F5C">
            <w:pPr>
              <w:pStyle w:val="menfont"/>
              <w:ind w:left="360"/>
              <w:rPr>
                <w:rFonts w:asciiTheme="majorHAnsi" w:hAnsiTheme="majorHAnsi"/>
                <w:color w:val="000000" w:themeColor="text1"/>
              </w:rPr>
            </w:pPr>
            <w:r w:rsidRPr="005045D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2150879E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6F86C6" w14:textId="77777777" w:rsidR="00C65020" w:rsidRPr="005045D8" w:rsidRDefault="00B749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3692339F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1D31E80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45CFC5" w14:textId="77777777" w:rsidR="00D92BA5" w:rsidRPr="005045D8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040860C" w14:textId="77777777" w:rsidR="00D92BA5" w:rsidRPr="005045D8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66326CB" w14:textId="77777777" w:rsidR="00D92BA5" w:rsidRPr="005045D8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4D40892" w14:textId="77777777" w:rsidR="00D92BA5" w:rsidRPr="005045D8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559B490" w14:textId="77777777" w:rsidR="00B41B41" w:rsidRPr="005045D8" w:rsidRDefault="00B41B41" w:rsidP="00174864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D70C4E4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7A3E2ABA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DFA21D9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FF15A79" w14:textId="77777777" w:rsidR="00D92BA5" w:rsidRPr="005045D8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28A93A" w14:textId="77777777" w:rsidR="00B41B41" w:rsidRPr="005045D8" w:rsidRDefault="00B41B41" w:rsidP="00B41B41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7F0E4AC" w14:textId="77777777" w:rsidR="009A0CA9" w:rsidRPr="005045D8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Nauczycielki grup</w:t>
            </w:r>
          </w:p>
          <w:p w14:paraId="0F8162B8" w14:textId="77777777" w:rsidR="00D92BA5" w:rsidRPr="005045D8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 xml:space="preserve"> I-VII</w:t>
            </w:r>
          </w:p>
          <w:p w14:paraId="71B4E437" w14:textId="77777777" w:rsidR="000D32AF" w:rsidRPr="005045D8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Nauczycielki grup VI-VII</w:t>
            </w:r>
          </w:p>
          <w:p w14:paraId="43A3F4BC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3F0B9BA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4511B77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3B9029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BA61075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CD24706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/>
            <w:bookmarkEnd w:id="0"/>
          </w:p>
          <w:p w14:paraId="19FB8806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19E15A9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lastRenderedPageBreak/>
              <w:t>Nauczyciele przedszkola</w:t>
            </w:r>
          </w:p>
          <w:p w14:paraId="08B1D92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E55297" w14:textId="77777777" w:rsidR="003F2004" w:rsidRPr="005045D8" w:rsidRDefault="003F2004" w:rsidP="004E385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D9E2A05" w14:textId="77777777" w:rsidR="0074187B" w:rsidRPr="005045D8" w:rsidRDefault="0074187B" w:rsidP="006C533E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7BEE061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10B2A58F" w14:textId="77777777" w:rsidR="0074187B" w:rsidRPr="005045D8" w:rsidRDefault="0074187B" w:rsidP="0074187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58524575" w14:textId="77777777" w:rsidR="006C533E" w:rsidRPr="005045D8" w:rsidRDefault="006C533E" w:rsidP="0074187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673F7836" w14:textId="77777777" w:rsidR="006C533E" w:rsidRPr="005045D8" w:rsidRDefault="006C533E" w:rsidP="0074187B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1BB995F5" w14:textId="0937E895" w:rsidR="0074187B" w:rsidRPr="005045D8" w:rsidRDefault="004E385F" w:rsidP="003E7BF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14:paraId="39BA937F" w14:textId="77777777" w:rsidR="0074187B" w:rsidRPr="005045D8" w:rsidRDefault="0074187B" w:rsidP="004E385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5B95184" w14:textId="77777777" w:rsidR="0074187B" w:rsidRPr="005045D8" w:rsidRDefault="0074187B" w:rsidP="004E385F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717921BF" w14:textId="77777777" w:rsidR="00DC71AB" w:rsidRPr="005045D8" w:rsidRDefault="006C533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Grupy dzieci 3</w:t>
            </w:r>
            <w:r w:rsidR="008D7197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DC71AB" w:rsidRPr="005045D8">
              <w:rPr>
                <w:rFonts w:asciiTheme="majorHAnsi" w:hAnsiTheme="majorHAnsi" w:cs="Arial"/>
                <w:color w:val="000000" w:themeColor="text1"/>
              </w:rPr>
              <w:t>-</w:t>
            </w:r>
            <w:r w:rsidR="008D7197" w:rsidRPr="005045D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5045D8">
              <w:rPr>
                <w:rFonts w:asciiTheme="majorHAnsi" w:hAnsiTheme="majorHAnsi" w:cs="Arial"/>
                <w:color w:val="000000" w:themeColor="text1"/>
              </w:rPr>
              <w:t>6 letnich</w:t>
            </w:r>
          </w:p>
        </w:tc>
        <w:tc>
          <w:tcPr>
            <w:tcW w:w="1559" w:type="dxa"/>
          </w:tcPr>
          <w:p w14:paraId="4F1092B3" w14:textId="77777777" w:rsidR="00C65020" w:rsidRPr="005045D8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9D8AFAC" w14:textId="77777777" w:rsidR="00C65020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Wrzesień</w:t>
            </w:r>
          </w:p>
          <w:p w14:paraId="18D840B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3851A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AA22A78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A442884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3D33195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82214F8" w14:textId="77777777" w:rsidR="00F603AB" w:rsidRPr="005045D8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E8B40E5" w14:textId="77777777" w:rsidR="00B41B41" w:rsidRPr="005045D8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F4539A8" w14:textId="77777777" w:rsidR="00177AA5" w:rsidRPr="005045D8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DC198C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370FE835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84C1D48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B0C3FCE" w14:textId="77777777" w:rsidR="00B41B41" w:rsidRPr="005045D8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FF883FF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ECB663" w14:textId="77777777" w:rsidR="00134BF4" w:rsidRPr="005045D8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031DCB43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0B6DE8" w14:textId="77777777" w:rsidR="006C533E" w:rsidRPr="005045D8" w:rsidRDefault="006C533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6842956" w14:textId="77777777" w:rsidR="00C65020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14:paraId="0732A0BC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C4D13A1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3F6DE54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0BC2A5C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2DB1F05A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E5E79E0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9763D4D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81A6BEB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8AAF202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01131630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5446F2A6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0D7A186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2B5C611B" w14:textId="77777777" w:rsidR="00C808F3" w:rsidRPr="005045D8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120610F8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DC5AA80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32AB103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7D5A8FD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6AC0D723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030A42C5" w14:textId="77777777" w:rsidR="003F2004" w:rsidRPr="005045D8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3BB02601" w14:textId="77777777" w:rsidR="00134BF4" w:rsidRPr="005045D8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14:paraId="1D00D280" w14:textId="77777777" w:rsidR="00DC71AB" w:rsidRPr="005045D8" w:rsidRDefault="00DC71AB" w:rsidP="003E7BF8">
            <w:pPr>
              <w:rPr>
                <w:rFonts w:asciiTheme="majorHAnsi" w:hAnsiTheme="majorHAnsi" w:cs="Arial"/>
                <w:color w:val="000000" w:themeColor="text1"/>
              </w:rPr>
            </w:pPr>
          </w:p>
          <w:p w14:paraId="43984035" w14:textId="77777777" w:rsidR="00B41B41" w:rsidRPr="005045D8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2E40493" w14:textId="77777777" w:rsidR="005F5F5C" w:rsidRPr="005045D8" w:rsidRDefault="005F5F5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409054A4" w14:textId="77777777" w:rsidR="00DC71AB" w:rsidRPr="005045D8" w:rsidRDefault="00DC71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045D8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</w:tc>
        <w:tc>
          <w:tcPr>
            <w:tcW w:w="1163" w:type="dxa"/>
          </w:tcPr>
          <w:p w14:paraId="7C0BFE3A" w14:textId="77777777" w:rsidR="00C65020" w:rsidRPr="005045D8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7324F16D" w14:textId="77777777" w:rsidR="00C65020" w:rsidRPr="005045D8" w:rsidRDefault="00C65020" w:rsidP="008D210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14:paraId="4A31FD4F" w14:textId="77777777" w:rsidR="00C65020" w:rsidRPr="005045D8" w:rsidRDefault="00C65020" w:rsidP="00C65020">
      <w:pPr>
        <w:rPr>
          <w:rFonts w:asciiTheme="majorHAnsi" w:hAnsiTheme="majorHAnsi"/>
          <w:color w:val="000000" w:themeColor="text1"/>
        </w:rPr>
      </w:pPr>
    </w:p>
    <w:p w14:paraId="459A3DA8" w14:textId="77777777" w:rsidR="00D20C2E" w:rsidRPr="005045D8" w:rsidRDefault="00D20C2E" w:rsidP="00C65020">
      <w:pPr>
        <w:jc w:val="right"/>
        <w:rPr>
          <w:rFonts w:asciiTheme="majorHAnsi" w:hAnsiTheme="majorHAnsi"/>
          <w:color w:val="000000" w:themeColor="text1"/>
        </w:rPr>
      </w:pPr>
    </w:p>
    <w:p w14:paraId="2316E5EE" w14:textId="77777777" w:rsidR="00D20C2E" w:rsidRPr="005045D8" w:rsidRDefault="00D20C2E" w:rsidP="00C65020">
      <w:pPr>
        <w:jc w:val="right"/>
        <w:rPr>
          <w:rFonts w:asciiTheme="majorHAnsi" w:hAnsiTheme="majorHAnsi"/>
          <w:color w:val="000000" w:themeColor="text1"/>
        </w:rPr>
      </w:pPr>
    </w:p>
    <w:p w14:paraId="7B478014" w14:textId="61BA5A77" w:rsidR="00D20C2E" w:rsidRPr="005045D8" w:rsidRDefault="00D20C2E" w:rsidP="00D20C2E">
      <w:pPr>
        <w:rPr>
          <w:rFonts w:asciiTheme="majorHAnsi" w:hAnsiTheme="majorHAnsi"/>
          <w:b/>
          <w:bCs/>
          <w:color w:val="000000" w:themeColor="text1"/>
        </w:rPr>
      </w:pPr>
      <w:r w:rsidRPr="005045D8">
        <w:rPr>
          <w:rFonts w:asciiTheme="majorHAnsi" w:hAnsiTheme="majorHAnsi"/>
          <w:b/>
          <w:bCs/>
          <w:color w:val="000000" w:themeColor="text1"/>
        </w:rPr>
        <w:t>ZAŁĄCZNIKI:</w:t>
      </w:r>
    </w:p>
    <w:p w14:paraId="40BC798D" w14:textId="033F978C" w:rsidR="00D20C2E" w:rsidRPr="005045D8" w:rsidRDefault="00D20C2E" w:rsidP="00D20C2E">
      <w:pPr>
        <w:rPr>
          <w:rFonts w:asciiTheme="majorHAnsi" w:hAnsiTheme="majorHAnsi"/>
          <w:color w:val="000000" w:themeColor="text1"/>
        </w:rPr>
      </w:pPr>
      <w:r w:rsidRPr="005045D8">
        <w:rPr>
          <w:rFonts w:asciiTheme="majorHAnsi" w:hAnsiTheme="majorHAnsi"/>
          <w:color w:val="000000" w:themeColor="text1"/>
        </w:rPr>
        <w:t>- Uroczystości w MPS nr 1w Mławie  rok szk. 2021/2022</w:t>
      </w:r>
    </w:p>
    <w:p w14:paraId="439BC8F3" w14:textId="77777777" w:rsidR="00D20C2E" w:rsidRPr="005045D8" w:rsidRDefault="00D20C2E" w:rsidP="00D20C2E">
      <w:pPr>
        <w:rPr>
          <w:rFonts w:asciiTheme="majorHAnsi" w:hAnsiTheme="majorHAnsi"/>
          <w:color w:val="000000" w:themeColor="text1"/>
        </w:rPr>
      </w:pPr>
      <w:r w:rsidRPr="005045D8">
        <w:rPr>
          <w:rFonts w:asciiTheme="majorHAnsi" w:hAnsiTheme="majorHAnsi"/>
          <w:color w:val="000000" w:themeColor="text1"/>
        </w:rPr>
        <w:t>- Apele w MPS nr 1w Mławie  rok szk. 2021/2022</w:t>
      </w:r>
    </w:p>
    <w:p w14:paraId="07996AC6" w14:textId="77777777" w:rsidR="00D20C2E" w:rsidRPr="005045D8" w:rsidRDefault="00D20C2E" w:rsidP="00D20C2E">
      <w:pPr>
        <w:rPr>
          <w:rFonts w:asciiTheme="majorHAnsi" w:hAnsiTheme="majorHAnsi"/>
          <w:color w:val="000000" w:themeColor="text1"/>
        </w:rPr>
      </w:pPr>
      <w:r w:rsidRPr="005045D8">
        <w:rPr>
          <w:rFonts w:asciiTheme="majorHAnsi" w:hAnsiTheme="majorHAnsi"/>
          <w:color w:val="000000" w:themeColor="text1"/>
        </w:rPr>
        <w:t>- Konkursy w MPS nr 1w Mławie  rok szk. 2021/2022</w:t>
      </w:r>
    </w:p>
    <w:p w14:paraId="73BD80FF" w14:textId="77777777" w:rsidR="00D20C2E" w:rsidRPr="005045D8" w:rsidRDefault="00D20C2E" w:rsidP="00D20C2E">
      <w:pPr>
        <w:rPr>
          <w:rFonts w:asciiTheme="majorHAnsi" w:hAnsiTheme="majorHAnsi"/>
          <w:color w:val="000000" w:themeColor="text1"/>
        </w:rPr>
      </w:pPr>
      <w:r w:rsidRPr="005045D8">
        <w:rPr>
          <w:rFonts w:asciiTheme="majorHAnsi" w:hAnsiTheme="majorHAnsi"/>
          <w:color w:val="000000" w:themeColor="text1"/>
        </w:rPr>
        <w:t>- Wycieczki w MPS nr 1w Mławie  rok szk. 2021/2022</w:t>
      </w:r>
    </w:p>
    <w:p w14:paraId="061DB476" w14:textId="480A9EA3" w:rsidR="00D20C2E" w:rsidRPr="005045D8" w:rsidRDefault="00D20C2E" w:rsidP="00D20C2E">
      <w:pPr>
        <w:rPr>
          <w:rFonts w:asciiTheme="majorHAnsi" w:hAnsiTheme="majorHAnsi"/>
          <w:color w:val="000000" w:themeColor="text1"/>
        </w:rPr>
      </w:pPr>
    </w:p>
    <w:p w14:paraId="7ACF99FC" w14:textId="407FA0C5" w:rsidR="008D2100" w:rsidRPr="005045D8" w:rsidRDefault="00C65020" w:rsidP="00C65020">
      <w:pPr>
        <w:jc w:val="right"/>
        <w:rPr>
          <w:rFonts w:asciiTheme="majorHAnsi" w:hAnsiTheme="majorHAnsi"/>
          <w:color w:val="000000" w:themeColor="text1"/>
        </w:rPr>
      </w:pPr>
      <w:r w:rsidRPr="005045D8">
        <w:rPr>
          <w:rFonts w:asciiTheme="majorHAnsi" w:hAnsiTheme="majorHAnsi"/>
          <w:color w:val="000000" w:themeColor="text1"/>
        </w:rPr>
        <w:tab/>
      </w:r>
    </w:p>
    <w:p w14:paraId="09535408" w14:textId="5E3F5EBF" w:rsidR="00867C5F" w:rsidRPr="005045D8" w:rsidRDefault="00015838">
      <w:p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 xml:space="preserve">Plan pracy przedszkola opracowały: </w:t>
      </w:r>
      <w:r w:rsidR="00D20C2E" w:rsidRPr="005045D8">
        <w:rPr>
          <w:rFonts w:asciiTheme="majorHAnsi" w:hAnsiTheme="majorHAnsi" w:cs="Arial"/>
          <w:color w:val="000000" w:themeColor="text1"/>
        </w:rPr>
        <w:t xml:space="preserve">Lidia Gawlikowski, Urszula Smolińska, Jolanta </w:t>
      </w:r>
      <w:proofErr w:type="spellStart"/>
      <w:r w:rsidR="00D20C2E" w:rsidRPr="005045D8">
        <w:rPr>
          <w:rFonts w:asciiTheme="majorHAnsi" w:hAnsiTheme="majorHAnsi" w:cs="Arial"/>
          <w:color w:val="000000" w:themeColor="text1"/>
        </w:rPr>
        <w:t>Przywitowska</w:t>
      </w:r>
      <w:proofErr w:type="spellEnd"/>
      <w:r w:rsidR="009959E6" w:rsidRPr="005045D8">
        <w:rPr>
          <w:rFonts w:asciiTheme="majorHAnsi" w:hAnsiTheme="majorHAnsi" w:cs="Arial"/>
          <w:color w:val="000000" w:themeColor="text1"/>
        </w:rPr>
        <w:t xml:space="preserve"> we współpracy z nauczycielkami przedszkola.</w:t>
      </w:r>
    </w:p>
    <w:p w14:paraId="652716FF" w14:textId="77777777" w:rsidR="005045D8" w:rsidRPr="005045D8" w:rsidRDefault="005045D8">
      <w:pPr>
        <w:rPr>
          <w:rFonts w:asciiTheme="majorHAnsi" w:hAnsiTheme="majorHAnsi" w:cs="Arial"/>
          <w:color w:val="000000" w:themeColor="text1"/>
        </w:rPr>
      </w:pPr>
    </w:p>
    <w:p w14:paraId="3C753CC6" w14:textId="27AA2016" w:rsidR="005045D8" w:rsidRPr="00D20C2E" w:rsidRDefault="005045D8">
      <w:pPr>
        <w:rPr>
          <w:rFonts w:asciiTheme="majorHAnsi" w:hAnsiTheme="majorHAnsi" w:cs="Arial"/>
          <w:color w:val="000000" w:themeColor="text1"/>
        </w:rPr>
      </w:pPr>
      <w:r w:rsidRPr="005045D8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                         13 września 2021r.                          dyr. Janina </w:t>
      </w:r>
      <w:proofErr w:type="spellStart"/>
      <w:r w:rsidRPr="005045D8">
        <w:rPr>
          <w:rFonts w:asciiTheme="majorHAnsi" w:hAnsiTheme="majorHAnsi" w:cs="Arial"/>
          <w:color w:val="000000" w:themeColor="text1"/>
        </w:rPr>
        <w:t>Lampkowska</w:t>
      </w:r>
      <w:proofErr w:type="spellEnd"/>
    </w:p>
    <w:sectPr w:rsidR="005045D8" w:rsidRPr="00D20C2E" w:rsidSect="006E2402"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7F93" w14:textId="77777777" w:rsidR="004E4C8A" w:rsidRDefault="004E4C8A" w:rsidP="006B2EB8">
      <w:r>
        <w:separator/>
      </w:r>
    </w:p>
  </w:endnote>
  <w:endnote w:type="continuationSeparator" w:id="0">
    <w:p w14:paraId="31587741" w14:textId="77777777" w:rsidR="004E4C8A" w:rsidRDefault="004E4C8A" w:rsidP="006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A6A3" w14:textId="77777777" w:rsidR="00DC7E73" w:rsidRDefault="00DC7E73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D6793" w14:textId="77777777" w:rsidR="00DC7E73" w:rsidRDefault="00DC7E73" w:rsidP="005B1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D73D" w14:textId="77777777" w:rsidR="00DC7E73" w:rsidRDefault="00DC7E73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5D8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E2BE9CB" w14:textId="77777777" w:rsidR="00DC7E73" w:rsidRDefault="00DC7E73" w:rsidP="005B1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772A" w14:textId="77777777" w:rsidR="004E4C8A" w:rsidRDefault="004E4C8A" w:rsidP="006B2EB8">
      <w:r>
        <w:separator/>
      </w:r>
    </w:p>
  </w:footnote>
  <w:footnote w:type="continuationSeparator" w:id="0">
    <w:p w14:paraId="2830F240" w14:textId="77777777" w:rsidR="004E4C8A" w:rsidRDefault="004E4C8A" w:rsidP="006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6D4"/>
    <w:multiLevelType w:val="hybridMultilevel"/>
    <w:tmpl w:val="5AEE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6C3"/>
    <w:multiLevelType w:val="hybridMultilevel"/>
    <w:tmpl w:val="D6147CFC"/>
    <w:lvl w:ilvl="0" w:tplc="3DC2B7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A10E6"/>
    <w:multiLevelType w:val="hybridMultilevel"/>
    <w:tmpl w:val="C95A28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33FB7"/>
    <w:multiLevelType w:val="hybridMultilevel"/>
    <w:tmpl w:val="9B1E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E12"/>
    <w:multiLevelType w:val="hybridMultilevel"/>
    <w:tmpl w:val="3160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5E2"/>
    <w:multiLevelType w:val="hybridMultilevel"/>
    <w:tmpl w:val="7E12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E"/>
    <w:multiLevelType w:val="hybridMultilevel"/>
    <w:tmpl w:val="68D095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B38B9"/>
    <w:multiLevelType w:val="multilevel"/>
    <w:tmpl w:val="C11E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F3B3F"/>
    <w:multiLevelType w:val="hybridMultilevel"/>
    <w:tmpl w:val="2DA2F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C24FE9"/>
    <w:multiLevelType w:val="hybridMultilevel"/>
    <w:tmpl w:val="662657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ABB"/>
    <w:multiLevelType w:val="hybridMultilevel"/>
    <w:tmpl w:val="BEDA2D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B378C"/>
    <w:multiLevelType w:val="hybridMultilevel"/>
    <w:tmpl w:val="877AD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53B03"/>
    <w:multiLevelType w:val="hybridMultilevel"/>
    <w:tmpl w:val="CB32DA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9458D"/>
    <w:multiLevelType w:val="hybridMultilevel"/>
    <w:tmpl w:val="EB9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248"/>
    <w:multiLevelType w:val="hybridMultilevel"/>
    <w:tmpl w:val="CDFCC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6553B"/>
    <w:multiLevelType w:val="hybridMultilevel"/>
    <w:tmpl w:val="54EE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497"/>
    <w:multiLevelType w:val="hybridMultilevel"/>
    <w:tmpl w:val="A6C2E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C7D01"/>
    <w:multiLevelType w:val="hybridMultilevel"/>
    <w:tmpl w:val="A668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60B54"/>
    <w:multiLevelType w:val="hybridMultilevel"/>
    <w:tmpl w:val="C8A61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7820"/>
    <w:multiLevelType w:val="hybridMultilevel"/>
    <w:tmpl w:val="6C52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54B0"/>
    <w:multiLevelType w:val="hybridMultilevel"/>
    <w:tmpl w:val="B7BC5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C0466"/>
    <w:multiLevelType w:val="hybridMultilevel"/>
    <w:tmpl w:val="D20A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7899"/>
    <w:multiLevelType w:val="hybridMultilevel"/>
    <w:tmpl w:val="A3A6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9133A"/>
    <w:multiLevelType w:val="hybridMultilevel"/>
    <w:tmpl w:val="BC8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CBA"/>
    <w:multiLevelType w:val="hybridMultilevel"/>
    <w:tmpl w:val="8A58B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401694"/>
    <w:multiLevelType w:val="hybridMultilevel"/>
    <w:tmpl w:val="E07EB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050EE"/>
    <w:multiLevelType w:val="hybridMultilevel"/>
    <w:tmpl w:val="21B0A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0310B"/>
    <w:multiLevelType w:val="multilevel"/>
    <w:tmpl w:val="4ECE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870F78"/>
    <w:multiLevelType w:val="hybridMultilevel"/>
    <w:tmpl w:val="23B64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427DA"/>
    <w:multiLevelType w:val="hybridMultilevel"/>
    <w:tmpl w:val="775689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77234"/>
    <w:multiLevelType w:val="hybridMultilevel"/>
    <w:tmpl w:val="F3AE228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30DCCE">
      <w:numFmt w:val="bullet"/>
      <w:lvlText w:val=""/>
      <w:lvlJc w:val="left"/>
      <w:pPr>
        <w:ind w:left="1785" w:hanging="705"/>
      </w:pPr>
      <w:rPr>
        <w:rFonts w:ascii="Bookman Old Style" w:eastAsia="Symbol" w:hAnsi="Bookman Old Style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34D45"/>
    <w:multiLevelType w:val="hybridMultilevel"/>
    <w:tmpl w:val="46E07D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9812A8"/>
    <w:multiLevelType w:val="hybridMultilevel"/>
    <w:tmpl w:val="5E0C5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69BD"/>
    <w:multiLevelType w:val="hybridMultilevel"/>
    <w:tmpl w:val="7420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2ADE"/>
    <w:multiLevelType w:val="hybridMultilevel"/>
    <w:tmpl w:val="80360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636A6"/>
    <w:multiLevelType w:val="hybridMultilevel"/>
    <w:tmpl w:val="765C0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68E3"/>
    <w:multiLevelType w:val="hybridMultilevel"/>
    <w:tmpl w:val="F31E8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67920"/>
    <w:multiLevelType w:val="hybridMultilevel"/>
    <w:tmpl w:val="A6348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576816"/>
    <w:multiLevelType w:val="hybridMultilevel"/>
    <w:tmpl w:val="C5607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FB354C7"/>
    <w:multiLevelType w:val="hybridMultilevel"/>
    <w:tmpl w:val="54A82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4"/>
  </w:num>
  <w:num w:numId="4">
    <w:abstractNumId w:val="40"/>
  </w:num>
  <w:num w:numId="5">
    <w:abstractNumId w:val="15"/>
  </w:num>
  <w:num w:numId="6">
    <w:abstractNumId w:val="20"/>
  </w:num>
  <w:num w:numId="7">
    <w:abstractNumId w:val="12"/>
  </w:num>
  <w:num w:numId="8">
    <w:abstractNumId w:val="14"/>
  </w:num>
  <w:num w:numId="9">
    <w:abstractNumId w:val="2"/>
  </w:num>
  <w:num w:numId="10">
    <w:abstractNumId w:val="33"/>
  </w:num>
  <w:num w:numId="11">
    <w:abstractNumId w:val="9"/>
  </w:num>
  <w:num w:numId="12">
    <w:abstractNumId w:val="32"/>
  </w:num>
  <w:num w:numId="13">
    <w:abstractNumId w:val="3"/>
  </w:num>
  <w:num w:numId="14">
    <w:abstractNumId w:val="30"/>
  </w:num>
  <w:num w:numId="15">
    <w:abstractNumId w:val="6"/>
  </w:num>
  <w:num w:numId="16">
    <w:abstractNumId w:val="13"/>
  </w:num>
  <w:num w:numId="17">
    <w:abstractNumId w:val="24"/>
  </w:num>
  <w:num w:numId="18">
    <w:abstractNumId w:val="25"/>
  </w:num>
  <w:num w:numId="19">
    <w:abstractNumId w:val="1"/>
  </w:num>
  <w:num w:numId="20">
    <w:abstractNumId w:val="10"/>
  </w:num>
  <w:num w:numId="21">
    <w:abstractNumId w:val="16"/>
  </w:num>
  <w:num w:numId="22">
    <w:abstractNumId w:val="27"/>
  </w:num>
  <w:num w:numId="23">
    <w:abstractNumId w:val="37"/>
  </w:num>
  <w:num w:numId="24">
    <w:abstractNumId w:val="36"/>
  </w:num>
  <w:num w:numId="25">
    <w:abstractNumId w:val="11"/>
  </w:num>
  <w:num w:numId="26">
    <w:abstractNumId w:val="21"/>
  </w:num>
  <w:num w:numId="27">
    <w:abstractNumId w:val="35"/>
  </w:num>
  <w:num w:numId="28">
    <w:abstractNumId w:val="8"/>
  </w:num>
  <w:num w:numId="29">
    <w:abstractNumId w:val="39"/>
  </w:num>
  <w:num w:numId="30">
    <w:abstractNumId w:val="29"/>
  </w:num>
  <w:num w:numId="31">
    <w:abstractNumId w:val="26"/>
  </w:num>
  <w:num w:numId="32">
    <w:abstractNumId w:val="19"/>
  </w:num>
  <w:num w:numId="33">
    <w:abstractNumId w:val="5"/>
  </w:num>
  <w:num w:numId="34">
    <w:abstractNumId w:val="7"/>
  </w:num>
  <w:num w:numId="35">
    <w:abstractNumId w:val="31"/>
  </w:num>
  <w:num w:numId="36">
    <w:abstractNumId w:val="23"/>
  </w:num>
  <w:num w:numId="37">
    <w:abstractNumId w:val="0"/>
  </w:num>
  <w:num w:numId="38">
    <w:abstractNumId w:val="34"/>
  </w:num>
  <w:num w:numId="39">
    <w:abstractNumId w:val="22"/>
  </w:num>
  <w:num w:numId="40">
    <w:abstractNumId w:val="1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0"/>
    <w:rsid w:val="00015838"/>
    <w:rsid w:val="00020F46"/>
    <w:rsid w:val="00025287"/>
    <w:rsid w:val="000429F5"/>
    <w:rsid w:val="00072F2E"/>
    <w:rsid w:val="00073865"/>
    <w:rsid w:val="000741C5"/>
    <w:rsid w:val="000A0E63"/>
    <w:rsid w:val="000D32AF"/>
    <w:rsid w:val="000E296E"/>
    <w:rsid w:val="000F5ADE"/>
    <w:rsid w:val="00115879"/>
    <w:rsid w:val="0012048F"/>
    <w:rsid w:val="00134BF4"/>
    <w:rsid w:val="00140A46"/>
    <w:rsid w:val="00167F0D"/>
    <w:rsid w:val="00174864"/>
    <w:rsid w:val="00177AA5"/>
    <w:rsid w:val="001971A8"/>
    <w:rsid w:val="001B1040"/>
    <w:rsid w:val="001C6ED3"/>
    <w:rsid w:val="001E75DD"/>
    <w:rsid w:val="0022787D"/>
    <w:rsid w:val="0023177A"/>
    <w:rsid w:val="00253A40"/>
    <w:rsid w:val="00285C65"/>
    <w:rsid w:val="00295903"/>
    <w:rsid w:val="002D1A38"/>
    <w:rsid w:val="002E0384"/>
    <w:rsid w:val="002F2157"/>
    <w:rsid w:val="002F3430"/>
    <w:rsid w:val="002F4CB1"/>
    <w:rsid w:val="00304AC4"/>
    <w:rsid w:val="0031774D"/>
    <w:rsid w:val="00321E6B"/>
    <w:rsid w:val="003352D3"/>
    <w:rsid w:val="00352341"/>
    <w:rsid w:val="00371C5D"/>
    <w:rsid w:val="003A1A1E"/>
    <w:rsid w:val="003A59AD"/>
    <w:rsid w:val="003C30D3"/>
    <w:rsid w:val="003D7D61"/>
    <w:rsid w:val="003E7BF8"/>
    <w:rsid w:val="003F1686"/>
    <w:rsid w:val="003F2004"/>
    <w:rsid w:val="004722B1"/>
    <w:rsid w:val="004A1A1D"/>
    <w:rsid w:val="004E385F"/>
    <w:rsid w:val="004E4C8A"/>
    <w:rsid w:val="005045D8"/>
    <w:rsid w:val="00532559"/>
    <w:rsid w:val="00540CE0"/>
    <w:rsid w:val="0055127B"/>
    <w:rsid w:val="00552C67"/>
    <w:rsid w:val="0058564C"/>
    <w:rsid w:val="005932CB"/>
    <w:rsid w:val="005A4F58"/>
    <w:rsid w:val="005B00AE"/>
    <w:rsid w:val="005B109C"/>
    <w:rsid w:val="005D0382"/>
    <w:rsid w:val="005D32D1"/>
    <w:rsid w:val="005E045E"/>
    <w:rsid w:val="005F5F5C"/>
    <w:rsid w:val="005F7F57"/>
    <w:rsid w:val="006202CC"/>
    <w:rsid w:val="00654D78"/>
    <w:rsid w:val="00662BCD"/>
    <w:rsid w:val="00684674"/>
    <w:rsid w:val="00693130"/>
    <w:rsid w:val="006B2EB8"/>
    <w:rsid w:val="006B7269"/>
    <w:rsid w:val="006C3214"/>
    <w:rsid w:val="006C533E"/>
    <w:rsid w:val="006D4D6B"/>
    <w:rsid w:val="006E2402"/>
    <w:rsid w:val="006F1A74"/>
    <w:rsid w:val="006F4263"/>
    <w:rsid w:val="006F7BDC"/>
    <w:rsid w:val="0074187B"/>
    <w:rsid w:val="00747D1D"/>
    <w:rsid w:val="00765580"/>
    <w:rsid w:val="007655FD"/>
    <w:rsid w:val="007B2050"/>
    <w:rsid w:val="007D1AB9"/>
    <w:rsid w:val="007D2C86"/>
    <w:rsid w:val="007D5DF0"/>
    <w:rsid w:val="007E2662"/>
    <w:rsid w:val="007E79FA"/>
    <w:rsid w:val="00825DBA"/>
    <w:rsid w:val="00830AFF"/>
    <w:rsid w:val="008404C0"/>
    <w:rsid w:val="008637C8"/>
    <w:rsid w:val="008677B3"/>
    <w:rsid w:val="00867C5F"/>
    <w:rsid w:val="00880BA5"/>
    <w:rsid w:val="008863EE"/>
    <w:rsid w:val="0088653B"/>
    <w:rsid w:val="00894281"/>
    <w:rsid w:val="008D2100"/>
    <w:rsid w:val="008D7197"/>
    <w:rsid w:val="008F7A38"/>
    <w:rsid w:val="00931DD4"/>
    <w:rsid w:val="00954A19"/>
    <w:rsid w:val="0096186F"/>
    <w:rsid w:val="009959E6"/>
    <w:rsid w:val="009A0CA9"/>
    <w:rsid w:val="009A6620"/>
    <w:rsid w:val="009B4817"/>
    <w:rsid w:val="009C4109"/>
    <w:rsid w:val="00A541B8"/>
    <w:rsid w:val="00A569D6"/>
    <w:rsid w:val="00A5758D"/>
    <w:rsid w:val="00A60104"/>
    <w:rsid w:val="00A7256A"/>
    <w:rsid w:val="00AA3B22"/>
    <w:rsid w:val="00AA79C5"/>
    <w:rsid w:val="00AB3127"/>
    <w:rsid w:val="00AF3CCE"/>
    <w:rsid w:val="00B20709"/>
    <w:rsid w:val="00B252FB"/>
    <w:rsid w:val="00B25FE8"/>
    <w:rsid w:val="00B367BD"/>
    <w:rsid w:val="00B40D03"/>
    <w:rsid w:val="00B41B41"/>
    <w:rsid w:val="00B63E61"/>
    <w:rsid w:val="00B72D81"/>
    <w:rsid w:val="00B74947"/>
    <w:rsid w:val="00B94BFB"/>
    <w:rsid w:val="00BA7965"/>
    <w:rsid w:val="00BB2F9B"/>
    <w:rsid w:val="00BC192A"/>
    <w:rsid w:val="00BF1DE6"/>
    <w:rsid w:val="00C41FAB"/>
    <w:rsid w:val="00C51E6E"/>
    <w:rsid w:val="00C60DF9"/>
    <w:rsid w:val="00C6327B"/>
    <w:rsid w:val="00C65020"/>
    <w:rsid w:val="00C730BB"/>
    <w:rsid w:val="00C808F3"/>
    <w:rsid w:val="00C91824"/>
    <w:rsid w:val="00C96B62"/>
    <w:rsid w:val="00CA3026"/>
    <w:rsid w:val="00CA4E91"/>
    <w:rsid w:val="00CC6F63"/>
    <w:rsid w:val="00CD6F95"/>
    <w:rsid w:val="00D112F9"/>
    <w:rsid w:val="00D20C2E"/>
    <w:rsid w:val="00D3368A"/>
    <w:rsid w:val="00D40371"/>
    <w:rsid w:val="00D44D23"/>
    <w:rsid w:val="00D51855"/>
    <w:rsid w:val="00D67C7C"/>
    <w:rsid w:val="00D7175A"/>
    <w:rsid w:val="00D92BA5"/>
    <w:rsid w:val="00D95DDF"/>
    <w:rsid w:val="00DB7D02"/>
    <w:rsid w:val="00DC71AB"/>
    <w:rsid w:val="00DC7E73"/>
    <w:rsid w:val="00DE12A7"/>
    <w:rsid w:val="00E02FF2"/>
    <w:rsid w:val="00E27D30"/>
    <w:rsid w:val="00E33AA6"/>
    <w:rsid w:val="00E35EF0"/>
    <w:rsid w:val="00E368CB"/>
    <w:rsid w:val="00E50C73"/>
    <w:rsid w:val="00E678A5"/>
    <w:rsid w:val="00EE40A2"/>
    <w:rsid w:val="00F157EA"/>
    <w:rsid w:val="00F262A1"/>
    <w:rsid w:val="00F511B0"/>
    <w:rsid w:val="00F52CBD"/>
    <w:rsid w:val="00F603AB"/>
    <w:rsid w:val="00F730EC"/>
    <w:rsid w:val="00FA1F47"/>
    <w:rsid w:val="00FA6A8B"/>
    <w:rsid w:val="00FB5504"/>
    <w:rsid w:val="00FC69B5"/>
    <w:rsid w:val="00FF1C3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53C"/>
  <w15:docId w15:val="{007B260D-2048-43C1-9B6B-CE1B3B56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3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020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C65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65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5020"/>
  </w:style>
  <w:style w:type="paragraph" w:styleId="Tekstdymka">
    <w:name w:val="Balloon Text"/>
    <w:basedOn w:val="Normalny"/>
    <w:link w:val="TekstdymkaZnak"/>
    <w:uiPriority w:val="99"/>
    <w:semiHidden/>
    <w:unhideWhenUsed/>
    <w:rsid w:val="00C91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2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enfont">
    <w:name w:val="men font"/>
    <w:basedOn w:val="Normalny"/>
    <w:rsid w:val="0096186F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B63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A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D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4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lawazpo1.republika.pl/_borders/tarcza1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9FA8-69F1-498A-A818-8407CD4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start</cp:lastModifiedBy>
  <cp:revision>7</cp:revision>
  <cp:lastPrinted>2021-09-09T19:04:00Z</cp:lastPrinted>
  <dcterms:created xsi:type="dcterms:W3CDTF">2021-09-09T18:52:00Z</dcterms:created>
  <dcterms:modified xsi:type="dcterms:W3CDTF">2021-09-14T18:08:00Z</dcterms:modified>
</cp:coreProperties>
</file>